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5F53B" w14:textId="77777777" w:rsidR="007D7DFB" w:rsidRDefault="007D7DFB" w:rsidP="0060754C">
      <w:pPr>
        <w:pStyle w:val="Tekstpodstawowy"/>
        <w:spacing w:after="0"/>
        <w:rPr>
          <w:rStyle w:val="Mocnowyrniony"/>
          <w:rFonts w:ascii="comic sans ms;sans-serif" w:hAnsi="comic sans ms;sans-serif" w:hint="eastAsia"/>
          <w:color w:val="FF0000"/>
          <w:sz w:val="36"/>
        </w:rPr>
      </w:pPr>
    </w:p>
    <w:p w14:paraId="708DB51E" w14:textId="77777777" w:rsidR="007D7DFB" w:rsidRDefault="007D7DFB" w:rsidP="0060754C">
      <w:pPr>
        <w:sectPr w:rsidR="007D7DFB"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76A3FA8" w14:textId="77777777" w:rsidR="007D7DFB" w:rsidRDefault="007D7DFB" w:rsidP="0060754C">
      <w:pPr>
        <w:pStyle w:val="Tekstpodstawowy"/>
        <w:jc w:val="center"/>
        <w:rPr>
          <w:rStyle w:val="Mocnowyrniony"/>
        </w:rPr>
      </w:pPr>
    </w:p>
    <w:p w14:paraId="1218B7F9" w14:textId="77777777" w:rsidR="007D7DFB" w:rsidRDefault="003E5FB1" w:rsidP="0060754C">
      <w:pPr>
        <w:pStyle w:val="Tekstpodstawowy"/>
        <w:jc w:val="center"/>
      </w:pPr>
      <w:r>
        <w:rPr>
          <w:rStyle w:val="Mocnowyrniony"/>
          <w:rFonts w:ascii="comic sans ms;sans-serif" w:hAnsi="comic sans ms;sans-serif"/>
          <w:color w:val="FF0000"/>
          <w:sz w:val="36"/>
          <w:u w:val="single"/>
        </w:rPr>
        <w:t>ZASADY PRACY ZDALNEJ W PRZEDSZKOLU SAMORZĄDOWYM NR 12</w:t>
      </w:r>
    </w:p>
    <w:p w14:paraId="595677D0" w14:textId="47255E82" w:rsidR="007D7DFB" w:rsidRDefault="003E5FB1" w:rsidP="0060754C">
      <w:pPr>
        <w:pStyle w:val="Tekstpodstawowy"/>
        <w:jc w:val="center"/>
      </w:pPr>
      <w:r>
        <w:rPr>
          <w:rStyle w:val="Mocnowyrniony"/>
          <w:rFonts w:ascii="comic sans ms;sans-serif" w:hAnsi="comic sans ms;sans-serif"/>
          <w:color w:val="FF0000"/>
          <w:sz w:val="36"/>
          <w:u w:val="single"/>
        </w:rPr>
        <w:t>W PIOTRKOWIE TRYBUNALSKIM</w:t>
      </w:r>
    </w:p>
    <w:p w14:paraId="653F54C8" w14:textId="77777777" w:rsidR="007D7DFB" w:rsidRDefault="007D7DFB" w:rsidP="0060754C">
      <w:pPr>
        <w:pStyle w:val="Tekstpodstawowy"/>
        <w:rPr>
          <w:rStyle w:val="Mocnowyrniony"/>
        </w:rPr>
      </w:pPr>
    </w:p>
    <w:p w14:paraId="49A45DEA" w14:textId="4B6A6ABA" w:rsidR="007D7DFB" w:rsidRDefault="0060754C" w:rsidP="0060754C">
      <w:pPr>
        <w:pStyle w:val="Tekstpodstawowy"/>
      </w:pPr>
      <w:r>
        <w:rPr>
          <w:rStyle w:val="Mocnowyrniony"/>
          <w:rFonts w:ascii="comic sans ms;sans-serif" w:hAnsi="comic sans ms;sans-serif"/>
          <w:sz w:val="36"/>
        </w:rPr>
        <w:t>1</w:t>
      </w:r>
      <w:r w:rsidR="003E5FB1">
        <w:rPr>
          <w:rStyle w:val="Mocnowyrniony"/>
          <w:rFonts w:ascii="comic sans ms;sans-serif" w:hAnsi="comic sans ms;sans-serif"/>
          <w:sz w:val="36"/>
        </w:rPr>
        <w:t>. ZAŁOŻENIA PRACY ZDALNEJ.</w:t>
      </w:r>
    </w:p>
    <w:p w14:paraId="41B3AB01" w14:textId="77777777" w:rsidR="007D7DFB" w:rsidRDefault="003E5FB1" w:rsidP="0060754C">
      <w:pPr>
        <w:pStyle w:val="Tekstpodstawowy"/>
        <w:tabs>
          <w:tab w:val="left" w:pos="707"/>
        </w:tabs>
      </w:pPr>
      <w:r>
        <w:rPr>
          <w:rStyle w:val="Mocnowyrniony"/>
          <w:rFonts w:ascii="comic sans ms;sans-serif" w:hAnsi="comic sans ms;sans-serif"/>
          <w:sz w:val="36"/>
        </w:rPr>
        <w:t xml:space="preserve">Zdalna edukacja polega na zapoznawaniu się z różnego rodzaju cyfrowymi materiałami udostępnionymi w sieci Internet pod kierunkiem nauczyciela. </w:t>
      </w:r>
    </w:p>
    <w:p w14:paraId="24B42CC4" w14:textId="77777777" w:rsidR="007D7DFB" w:rsidRDefault="003E5FB1" w:rsidP="0060754C">
      <w:pPr>
        <w:pStyle w:val="Tekstpodstawowy"/>
        <w:numPr>
          <w:ilvl w:val="0"/>
          <w:numId w:val="2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Przedszkole odpowiada za merytoryczne przygotowanie zajęć.</w:t>
      </w:r>
      <w:r>
        <w:t xml:space="preserve"> </w:t>
      </w:r>
    </w:p>
    <w:p w14:paraId="2F262828" w14:textId="77777777" w:rsidR="007D7DFB" w:rsidRDefault="003E5FB1" w:rsidP="0060754C">
      <w:pPr>
        <w:pStyle w:val="Tekstpodstawowy"/>
        <w:numPr>
          <w:ilvl w:val="0"/>
          <w:numId w:val="2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Większość z nich jest przesyłane przez nauczyciela do samodzielnej realizacji przez rodzica z dzieckiem.</w:t>
      </w:r>
      <w:r>
        <w:t xml:space="preserve"> </w:t>
      </w:r>
    </w:p>
    <w:p w14:paraId="65DF4EE9" w14:textId="77777777" w:rsidR="007D7DFB" w:rsidRDefault="003E5FB1" w:rsidP="0060754C">
      <w:pPr>
        <w:pStyle w:val="Tekstpodstawowy"/>
        <w:numPr>
          <w:ilvl w:val="0"/>
          <w:numId w:val="2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Niektóre posiadają termin ukończenia, wówczas wybór odpowiedniego czasu realizacji działań zostawiamy rodzicom.</w:t>
      </w:r>
      <w:r>
        <w:t xml:space="preserve"> </w:t>
      </w:r>
    </w:p>
    <w:p w14:paraId="42E32C51" w14:textId="77777777" w:rsidR="007D7DFB" w:rsidRDefault="003E5FB1" w:rsidP="0060754C">
      <w:pPr>
        <w:pStyle w:val="Tekstpodstawowy"/>
        <w:numPr>
          <w:ilvl w:val="0"/>
          <w:numId w:val="2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 xml:space="preserve">Należy motywować dziecko do systematycznej równomiernej pracy nad przyswajaniem materiału </w:t>
      </w:r>
    </w:p>
    <w:p w14:paraId="2027F9F1" w14:textId="2917400E" w:rsidR="007D7DFB" w:rsidRDefault="003E5FB1" w:rsidP="0060754C">
      <w:pPr>
        <w:pStyle w:val="Tekstpodstawowy"/>
        <w:spacing w:after="0"/>
        <w:ind w:left="707"/>
      </w:pPr>
      <w:r>
        <w:rPr>
          <w:rFonts w:ascii="comic sans ms;sans-serif" w:hAnsi="comic sans ms;sans-serif"/>
          <w:sz w:val="36"/>
        </w:rPr>
        <w:t xml:space="preserve">i wykonywaniem ćwiczeń poprzez przesyłanie zadań </w:t>
      </w:r>
      <w:r w:rsidR="00090075">
        <w:rPr>
          <w:rFonts w:ascii="comic sans ms;sans-serif" w:hAnsi="comic sans ms;sans-serif"/>
          <w:sz w:val="36"/>
        </w:rPr>
        <w:t xml:space="preserve">             </w:t>
      </w:r>
      <w:r>
        <w:rPr>
          <w:rFonts w:ascii="comic sans ms;sans-serif" w:hAnsi="comic sans ms;sans-serif"/>
          <w:sz w:val="36"/>
        </w:rPr>
        <w:t>w ciekawej dla dziecka formie.</w:t>
      </w:r>
      <w:r>
        <w:t xml:space="preserve"> </w:t>
      </w:r>
    </w:p>
    <w:p w14:paraId="38AC5636" w14:textId="77777777" w:rsidR="007D7DFB" w:rsidRDefault="003E5FB1" w:rsidP="0060754C">
      <w:pPr>
        <w:pStyle w:val="Tekstpodstawowy"/>
        <w:numPr>
          <w:ilvl w:val="0"/>
          <w:numId w:val="2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Kształcenie zdalne nakierowane jest także na kształtowanie odpowiedzialności,</w:t>
      </w:r>
      <w:r w:rsidR="00DD40F7">
        <w:rPr>
          <w:rFonts w:ascii="comic sans ms;sans-serif" w:hAnsi="comic sans ms;sans-serif"/>
          <w:sz w:val="36"/>
        </w:rPr>
        <w:t xml:space="preserve"> </w:t>
      </w:r>
      <w:r>
        <w:rPr>
          <w:rFonts w:ascii="comic sans ms;sans-serif" w:hAnsi="comic sans ms;sans-serif"/>
          <w:sz w:val="36"/>
        </w:rPr>
        <w:t>rzetelności i systematyczności.</w:t>
      </w:r>
      <w:r>
        <w:t xml:space="preserve"> </w:t>
      </w:r>
    </w:p>
    <w:p w14:paraId="46743048" w14:textId="77777777" w:rsidR="007D7DFB" w:rsidRDefault="003E5FB1" w:rsidP="0060754C">
      <w:pPr>
        <w:pStyle w:val="Tekstpodstawowy"/>
        <w:numPr>
          <w:ilvl w:val="0"/>
          <w:numId w:val="2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Zajęcia zdalne przewidują również sprawdzanie wiedzy.</w:t>
      </w:r>
      <w:r>
        <w:t xml:space="preserve"> </w:t>
      </w:r>
    </w:p>
    <w:p w14:paraId="726D0BC0" w14:textId="77777777" w:rsidR="007D7DFB" w:rsidRDefault="003E5FB1" w:rsidP="0060754C">
      <w:pPr>
        <w:pStyle w:val="Tekstpodstawowy"/>
        <w:numPr>
          <w:ilvl w:val="0"/>
          <w:numId w:val="2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>Zgodnie z rozporządzeniem Ministra Edukacji Narodowej, działania podejmowane przez dzieci mogą być oceniane.</w:t>
      </w:r>
      <w:r>
        <w:t xml:space="preserve"> </w:t>
      </w:r>
    </w:p>
    <w:p w14:paraId="5C68BD88" w14:textId="77777777" w:rsidR="007D7DFB" w:rsidRDefault="007D7DFB" w:rsidP="0060754C">
      <w:pPr>
        <w:pStyle w:val="Tekstpodstawowy"/>
      </w:pPr>
    </w:p>
    <w:p w14:paraId="393C031E" w14:textId="77777777" w:rsidR="007D7DFB" w:rsidRDefault="007D7DFB" w:rsidP="0060754C">
      <w:pPr>
        <w:pStyle w:val="Tekstpodstawowy"/>
        <w:rPr>
          <w:rStyle w:val="Mocnowyrniony"/>
          <w:rFonts w:ascii="comic sans ms;sans-serif" w:hAnsi="comic sans ms;sans-serif" w:hint="eastAsia"/>
          <w:sz w:val="36"/>
        </w:rPr>
      </w:pPr>
    </w:p>
    <w:p w14:paraId="4E506147" w14:textId="77777777" w:rsidR="007D7DFB" w:rsidRDefault="007D7DFB" w:rsidP="0060754C">
      <w:pPr>
        <w:pStyle w:val="Tekstpodstawowy"/>
      </w:pPr>
    </w:p>
    <w:p w14:paraId="7CB0B04A" w14:textId="06382261" w:rsidR="007D7DFB" w:rsidRDefault="0060754C" w:rsidP="0060754C">
      <w:pPr>
        <w:pStyle w:val="Tekstpodstawowy"/>
      </w:pPr>
      <w:r>
        <w:rPr>
          <w:rStyle w:val="Mocnowyrniony"/>
          <w:rFonts w:ascii="comic sans ms;sans-serif" w:hAnsi="comic sans ms;sans-serif"/>
          <w:sz w:val="36"/>
        </w:rPr>
        <w:lastRenderedPageBreak/>
        <w:t>2</w:t>
      </w:r>
      <w:r w:rsidR="003E5FB1">
        <w:rPr>
          <w:rStyle w:val="Mocnowyrniony"/>
          <w:rFonts w:ascii="comic sans ms;sans-serif" w:hAnsi="comic sans ms;sans-serif"/>
          <w:sz w:val="36"/>
        </w:rPr>
        <w:t>. ORGANIZACJA ZAJĘĆ ZDALNYCH W NASZYM PRZEDSZKOLU</w:t>
      </w:r>
    </w:p>
    <w:p w14:paraId="2167FC5F" w14:textId="77777777" w:rsidR="007D7DFB" w:rsidRDefault="007D7DFB" w:rsidP="0060754C">
      <w:pPr>
        <w:pStyle w:val="Tekstpodstawowy"/>
      </w:pPr>
    </w:p>
    <w:p w14:paraId="2D499B29" w14:textId="77777777" w:rsidR="007D7DFB" w:rsidRDefault="007D7DFB" w:rsidP="0060754C">
      <w:pPr>
        <w:pStyle w:val="Tekstpodstawowy"/>
        <w:rPr>
          <w:rStyle w:val="Mocnowyrniony"/>
          <w:rFonts w:ascii="comic sans ms;sans-serif" w:hAnsi="comic sans ms;sans-serif" w:hint="eastAsia"/>
          <w:sz w:val="36"/>
        </w:rPr>
      </w:pPr>
    </w:p>
    <w:p w14:paraId="7BD234C7" w14:textId="77777777" w:rsidR="007D7DFB" w:rsidRDefault="003E5FB1" w:rsidP="0060754C">
      <w:pPr>
        <w:pStyle w:val="Tekstpodstawowy"/>
        <w:numPr>
          <w:ilvl w:val="0"/>
          <w:numId w:val="3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 xml:space="preserve">Nauczyciele będą codziennie umieszczali na stronie internetowej przedszkola w zakładkach danej grupy opisy zadań dla dzieci danej grupy i odpowiadali na zapytania dzieci i rodziców za pomocą poczty elektronicznej danej grupy. </w:t>
      </w:r>
    </w:p>
    <w:p w14:paraId="4A3FC209" w14:textId="77777777" w:rsidR="007D7DFB" w:rsidRDefault="003E5FB1" w:rsidP="0060754C">
      <w:pPr>
        <w:pStyle w:val="Tekstpodstawowy"/>
        <w:numPr>
          <w:ilvl w:val="0"/>
          <w:numId w:val="3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Działania te będą widoczne na stronie internetowej przedszkola.</w:t>
      </w:r>
      <w:r>
        <w:t xml:space="preserve"> </w:t>
      </w:r>
    </w:p>
    <w:p w14:paraId="0B03A3F9" w14:textId="77777777" w:rsidR="007D7DFB" w:rsidRDefault="003E5FB1" w:rsidP="0060754C">
      <w:pPr>
        <w:pStyle w:val="Tekstpodstawowy"/>
        <w:numPr>
          <w:ilvl w:val="0"/>
          <w:numId w:val="3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 xml:space="preserve">Nauczyciel zobowiązany jest do kontaktowania się za </w:t>
      </w:r>
      <w:proofErr w:type="gramStart"/>
      <w:r>
        <w:rPr>
          <w:rFonts w:ascii="comic sans ms;sans-serif" w:hAnsi="comic sans ms;sans-serif"/>
          <w:sz w:val="36"/>
        </w:rPr>
        <w:t>pomocą  poczty</w:t>
      </w:r>
      <w:proofErr w:type="gramEnd"/>
      <w:r>
        <w:rPr>
          <w:rFonts w:ascii="comic sans ms;sans-serif" w:hAnsi="comic sans ms;sans-serif"/>
          <w:sz w:val="36"/>
        </w:rPr>
        <w:t xml:space="preserve"> e-mail.</w:t>
      </w:r>
    </w:p>
    <w:p w14:paraId="25B62CA0" w14:textId="77777777" w:rsidR="007D7DFB" w:rsidRDefault="003E5FB1" w:rsidP="0060754C">
      <w:pPr>
        <w:pStyle w:val="Tekstpodstawowy"/>
        <w:numPr>
          <w:ilvl w:val="0"/>
          <w:numId w:val="3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>Sposób prowadzenia nauki zdalnej opisuje niniejszy dokument.</w:t>
      </w:r>
      <w:r>
        <w:t xml:space="preserve"> </w:t>
      </w:r>
    </w:p>
    <w:p w14:paraId="58DAAD32" w14:textId="77777777" w:rsidR="007D7DFB" w:rsidRDefault="007D7DFB" w:rsidP="0060754C">
      <w:pPr>
        <w:pStyle w:val="Tekstpodstawowy"/>
      </w:pPr>
    </w:p>
    <w:p w14:paraId="58334469" w14:textId="7155971E" w:rsidR="007D7DFB" w:rsidRDefault="0060754C" w:rsidP="0060754C">
      <w:pPr>
        <w:pStyle w:val="Tekstpodstawowy"/>
      </w:pPr>
      <w:r>
        <w:rPr>
          <w:rStyle w:val="Mocnowyrniony"/>
          <w:rFonts w:ascii="comic sans ms;sans-serif" w:hAnsi="comic sans ms;sans-serif"/>
          <w:sz w:val="36"/>
        </w:rPr>
        <w:t>3</w:t>
      </w:r>
      <w:r w:rsidR="003E5FB1">
        <w:rPr>
          <w:rStyle w:val="Mocnowyrniony"/>
          <w:rFonts w:ascii="comic sans ms;sans-serif" w:hAnsi="comic sans ms;sans-serif"/>
          <w:sz w:val="36"/>
        </w:rPr>
        <w:t>. TERMIN ZAMIESZCZANIA MATERIAŁÓW DLA DZIECI NA STRONIE INTERNETOWEJ ORAZ RODZAJ KONTAKTU Z NAUCZYCIELAMI.</w:t>
      </w:r>
    </w:p>
    <w:p w14:paraId="41D4438A" w14:textId="77777777" w:rsidR="007D7DFB" w:rsidRDefault="007D7DFB" w:rsidP="0060754C">
      <w:pPr>
        <w:pStyle w:val="Tekstpodstawowy"/>
        <w:rPr>
          <w:rStyle w:val="Mocnowyrniony"/>
          <w:rFonts w:ascii="comic sans ms;sans-serif" w:hAnsi="comic sans ms;sans-serif" w:hint="eastAsia"/>
          <w:sz w:val="36"/>
        </w:rPr>
      </w:pPr>
    </w:p>
    <w:p w14:paraId="072FE558" w14:textId="77777777" w:rsidR="007D7DFB" w:rsidRDefault="003E5FB1" w:rsidP="0060754C">
      <w:pPr>
        <w:pStyle w:val="Tekstpodstawowy"/>
        <w:numPr>
          <w:ilvl w:val="0"/>
          <w:numId w:val="4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Nauczyciele będą zamieszczać informacje dla rodziców oraz materiały i możliwe ich formy realizacji przez dziecko codziennie, systematycznie z uwzględnieniem tygodniowej organizacji pracy nauczycieli.</w:t>
      </w:r>
      <w:r>
        <w:t xml:space="preserve"> </w:t>
      </w:r>
    </w:p>
    <w:p w14:paraId="537E1D23" w14:textId="77777777" w:rsidR="007D7DFB" w:rsidRDefault="003E5FB1" w:rsidP="0060754C">
      <w:pPr>
        <w:pStyle w:val="Tekstpodstawowy"/>
        <w:numPr>
          <w:ilvl w:val="0"/>
          <w:numId w:val="4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Nauczyciel przesyła materiały do zamieszczenia do administratora strony najpóźniej do godziny 09.00 danego dnia.</w:t>
      </w:r>
      <w:r>
        <w:t xml:space="preserve"> </w:t>
      </w:r>
    </w:p>
    <w:p w14:paraId="28309C16" w14:textId="1AD8EBCB" w:rsidR="007D7DFB" w:rsidRDefault="003E5FB1" w:rsidP="0060754C">
      <w:pPr>
        <w:pStyle w:val="Tekstpodstawowy"/>
        <w:numPr>
          <w:ilvl w:val="0"/>
          <w:numId w:val="4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 xml:space="preserve">Nauczyciel prowadzi dokumentację swojej pracy zgodnie </w:t>
      </w:r>
      <w:r w:rsidR="00090075">
        <w:rPr>
          <w:rFonts w:ascii="comic sans ms;sans-serif" w:hAnsi="comic sans ms;sans-serif"/>
          <w:sz w:val="36"/>
        </w:rPr>
        <w:t xml:space="preserve">        </w:t>
      </w:r>
      <w:r>
        <w:rPr>
          <w:rFonts w:ascii="comic sans ms;sans-serif" w:hAnsi="comic sans ms;sans-serif"/>
          <w:sz w:val="36"/>
        </w:rPr>
        <w:t xml:space="preserve">z tygodniowym planem zajęć w tygodniowej karcie </w:t>
      </w:r>
      <w:r>
        <w:rPr>
          <w:rFonts w:ascii="comic sans ms;sans-serif" w:hAnsi="comic sans ms;sans-serif"/>
          <w:sz w:val="36"/>
        </w:rPr>
        <w:lastRenderedPageBreak/>
        <w:t>nauczania zdalnego wg wzoru ustalonego z Dyrektorem Przedszkola.</w:t>
      </w:r>
      <w:r>
        <w:t xml:space="preserve"> </w:t>
      </w:r>
    </w:p>
    <w:p w14:paraId="6BE0BFB2" w14:textId="77777777" w:rsidR="007D7DFB" w:rsidRDefault="003E5FB1" w:rsidP="0060754C">
      <w:pPr>
        <w:pStyle w:val="Tekstpodstawowy"/>
        <w:numPr>
          <w:ilvl w:val="0"/>
          <w:numId w:val="4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Nauczyciel gromadzi dodatkową dokumentację/wg. uznania/ dotyczącą materiałów dydaktycznych przekazanych dzieciom w procesie zdalnego nauczania.</w:t>
      </w:r>
      <w:r>
        <w:t xml:space="preserve"> </w:t>
      </w:r>
    </w:p>
    <w:p w14:paraId="28270959" w14:textId="77777777" w:rsidR="007D7DFB" w:rsidRDefault="003E5FB1" w:rsidP="0060754C">
      <w:pPr>
        <w:pStyle w:val="Tekstpodstawowy"/>
        <w:numPr>
          <w:ilvl w:val="0"/>
          <w:numId w:val="4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Nauczyciel opracowuje zadania dla dzieci w atrakcyjnej formie /ilustracje, linki do zabaw, piosenek, karty pracy, itp./</w:t>
      </w:r>
      <w:r>
        <w:t xml:space="preserve"> </w:t>
      </w:r>
    </w:p>
    <w:p w14:paraId="7C9E7491" w14:textId="77777777" w:rsidR="007D7DFB" w:rsidRDefault="003E5FB1" w:rsidP="0060754C">
      <w:pPr>
        <w:pStyle w:val="Tekstpodstawowy"/>
        <w:numPr>
          <w:ilvl w:val="0"/>
          <w:numId w:val="4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W przypadku problemów i pytań rodzic ma możliwość kontaktu z nauczycielem poprzez wiadomość e-mail.</w:t>
      </w:r>
      <w:r>
        <w:t xml:space="preserve"> </w:t>
      </w:r>
    </w:p>
    <w:p w14:paraId="65EAEBB0" w14:textId="77777777" w:rsidR="007D7DFB" w:rsidRDefault="003E5FB1" w:rsidP="0060754C">
      <w:pPr>
        <w:pStyle w:val="Tekstpodstawowy"/>
        <w:numPr>
          <w:ilvl w:val="0"/>
          <w:numId w:val="4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Nauczyciel każdego dnia, w godzinach swojej pracy jest dostępny dla rodziców pod adresem e-mail.</w:t>
      </w:r>
    </w:p>
    <w:p w14:paraId="0060B973" w14:textId="77777777" w:rsidR="00D53F52" w:rsidRDefault="003E5FB1" w:rsidP="0060754C">
      <w:pPr>
        <w:pStyle w:val="Tekstpodstawowy"/>
        <w:numPr>
          <w:ilvl w:val="0"/>
          <w:numId w:val="4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Zaleca się, aby rodzic przynajmniej raz dziennie skorzystał z informacji zamieszczonej na stronie internetowej przedszkola w zakładkach danej grupy.</w:t>
      </w:r>
      <w:r>
        <w:t xml:space="preserve"> </w:t>
      </w:r>
    </w:p>
    <w:p w14:paraId="19B72395" w14:textId="77777777" w:rsidR="00D53F52" w:rsidRDefault="00D53F52" w:rsidP="0060754C">
      <w:pPr>
        <w:pStyle w:val="Tekstpodstawowy"/>
        <w:spacing w:after="0"/>
        <w:ind w:left="424"/>
        <w:rPr>
          <w:rFonts w:ascii="comic sans ms;sans-serif" w:hAnsi="comic sans ms;sans-serif" w:hint="eastAsia"/>
          <w:sz w:val="36"/>
        </w:rPr>
      </w:pPr>
      <w:r>
        <w:t>9.</w:t>
      </w:r>
      <w:r w:rsidR="003E5FB1">
        <w:t>.</w:t>
      </w:r>
      <w:r w:rsidR="003E5FB1">
        <w:rPr>
          <w:rFonts w:ascii="comic sans ms;sans-serif" w:hAnsi="comic sans ms;sans-serif"/>
          <w:sz w:val="36"/>
        </w:rPr>
        <w:t xml:space="preserve">W zakładce pomoc psychologiczno-pedagogiczna </w:t>
      </w:r>
    </w:p>
    <w:p w14:paraId="21DCC474" w14:textId="77777777" w:rsidR="00D53F52" w:rsidRDefault="00D53F52" w:rsidP="0060754C">
      <w:pPr>
        <w:pStyle w:val="Tekstpodstawowy"/>
        <w:spacing w:after="0"/>
        <w:ind w:left="424"/>
        <w:rPr>
          <w:rFonts w:ascii="comic sans ms;sans-serif" w:hAnsi="comic sans ms;sans-serif" w:hint="eastAsia"/>
          <w:sz w:val="36"/>
        </w:rPr>
      </w:pPr>
      <w:r>
        <w:rPr>
          <w:rFonts w:ascii="comic sans ms;sans-serif" w:hAnsi="comic sans ms;sans-serif"/>
          <w:sz w:val="36"/>
        </w:rPr>
        <w:t xml:space="preserve">   </w:t>
      </w:r>
      <w:r w:rsidR="003E5FB1">
        <w:rPr>
          <w:rFonts w:ascii="comic sans ms;sans-serif" w:hAnsi="comic sans ms;sans-serif"/>
          <w:sz w:val="36"/>
        </w:rPr>
        <w:t xml:space="preserve">nauczyciele oraz specjaliści będą zamieszczać informacje i </w:t>
      </w:r>
    </w:p>
    <w:p w14:paraId="2D695643" w14:textId="77777777" w:rsidR="00D53F52" w:rsidRDefault="00D53F52" w:rsidP="0060754C">
      <w:pPr>
        <w:pStyle w:val="Tekstpodstawowy"/>
        <w:spacing w:after="0"/>
        <w:ind w:left="424"/>
        <w:rPr>
          <w:rFonts w:ascii="comic sans ms;sans-serif" w:hAnsi="comic sans ms;sans-serif" w:hint="eastAsia"/>
          <w:sz w:val="36"/>
        </w:rPr>
      </w:pPr>
      <w:r>
        <w:rPr>
          <w:rFonts w:ascii="comic sans ms;sans-serif" w:hAnsi="comic sans ms;sans-serif"/>
          <w:sz w:val="36"/>
        </w:rPr>
        <w:t xml:space="preserve">   </w:t>
      </w:r>
      <w:r w:rsidR="003E5FB1">
        <w:rPr>
          <w:rFonts w:ascii="comic sans ms;sans-serif" w:hAnsi="comic sans ms;sans-serif"/>
          <w:sz w:val="36"/>
        </w:rPr>
        <w:t xml:space="preserve">propozycje zadań do wykonania dla dzieci objętych pomocą </w:t>
      </w:r>
    </w:p>
    <w:p w14:paraId="3D1F1644" w14:textId="77777777" w:rsidR="007D7DFB" w:rsidRDefault="00D53F52" w:rsidP="0060754C">
      <w:pPr>
        <w:pStyle w:val="Tekstpodstawowy"/>
        <w:spacing w:after="0"/>
        <w:ind w:left="424"/>
      </w:pPr>
      <w:r>
        <w:rPr>
          <w:rFonts w:ascii="comic sans ms;sans-serif" w:hAnsi="comic sans ms;sans-serif"/>
          <w:sz w:val="36"/>
        </w:rPr>
        <w:t xml:space="preserve">    </w:t>
      </w:r>
      <w:r w:rsidR="003E5FB1">
        <w:rPr>
          <w:rFonts w:ascii="comic sans ms;sans-serif" w:hAnsi="comic sans ms;sans-serif"/>
          <w:sz w:val="36"/>
        </w:rPr>
        <w:t xml:space="preserve">psychologiczno- pedagogiczną. </w:t>
      </w:r>
    </w:p>
    <w:p w14:paraId="6CA604F1" w14:textId="77777777" w:rsidR="007D7DFB" w:rsidRDefault="00D53F52" w:rsidP="0060754C">
      <w:pPr>
        <w:pStyle w:val="Tekstpodstawowy"/>
        <w:spacing w:after="0"/>
      </w:pPr>
      <w:r>
        <w:t xml:space="preserve">       10.</w:t>
      </w:r>
      <w:r w:rsidR="003E5FB1">
        <w:rPr>
          <w:rFonts w:ascii="comic sans ms;sans-serif" w:hAnsi="comic sans ms;sans-serif"/>
          <w:sz w:val="36"/>
        </w:rPr>
        <w:t>Wychowawca:</w:t>
      </w:r>
      <w:r w:rsidR="003E5FB1">
        <w:t xml:space="preserve"> </w:t>
      </w:r>
    </w:p>
    <w:p w14:paraId="38189460" w14:textId="77777777" w:rsidR="007D7DFB" w:rsidRDefault="003E5FB1" w:rsidP="0060754C">
      <w:pPr>
        <w:pStyle w:val="Tekstpodstawowy"/>
        <w:numPr>
          <w:ilvl w:val="0"/>
          <w:numId w:val="5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>sprawdza możliwości techniczne kontaktu z rodzicami dzieci.</w:t>
      </w:r>
      <w:r>
        <w:t xml:space="preserve"> </w:t>
      </w:r>
    </w:p>
    <w:p w14:paraId="22010669" w14:textId="77777777" w:rsidR="007D7DFB" w:rsidRDefault="003E5FB1" w:rsidP="0060754C">
      <w:pPr>
        <w:pStyle w:val="Tekstpodstawowy"/>
        <w:numPr>
          <w:ilvl w:val="0"/>
          <w:numId w:val="6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>monitoruje i na bieżąco uaktualnia adresy e-mailowe rodziców oraz ich numery telefoniczne.</w:t>
      </w:r>
      <w:r>
        <w:t xml:space="preserve"> </w:t>
      </w:r>
    </w:p>
    <w:p w14:paraId="1C5FB453" w14:textId="77777777" w:rsidR="007D7DFB" w:rsidRDefault="003E5FB1" w:rsidP="0060754C">
      <w:pPr>
        <w:pStyle w:val="Tekstpodstawowy"/>
        <w:numPr>
          <w:ilvl w:val="0"/>
          <w:numId w:val="7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>w przypadku braku otrzymania potwierdzenia o przeczytaniu wiadomości i wykonaniu zadania, wychowawca wyjaśnia powody braku aktywności dziecka.</w:t>
      </w:r>
      <w:r>
        <w:t xml:space="preserve"> </w:t>
      </w:r>
    </w:p>
    <w:p w14:paraId="1E95A740" w14:textId="77777777" w:rsidR="007D7DFB" w:rsidRDefault="007D7DFB" w:rsidP="0060754C">
      <w:pPr>
        <w:pStyle w:val="Tekstpodstawowy"/>
      </w:pPr>
    </w:p>
    <w:p w14:paraId="6E3E0695" w14:textId="34627F76" w:rsidR="007D7DFB" w:rsidRDefault="0060754C" w:rsidP="0060754C">
      <w:pPr>
        <w:pStyle w:val="Tekstpodstawowy"/>
      </w:pPr>
      <w:r>
        <w:rPr>
          <w:rStyle w:val="Mocnowyrniony"/>
          <w:rFonts w:ascii="comic sans ms;sans-serif" w:hAnsi="comic sans ms;sans-serif"/>
          <w:sz w:val="36"/>
        </w:rPr>
        <w:t>4</w:t>
      </w:r>
      <w:r w:rsidR="003E5FB1">
        <w:rPr>
          <w:rStyle w:val="Mocnowyrniony"/>
          <w:rFonts w:ascii="comic sans ms;sans-serif" w:hAnsi="comic sans ms;sans-serif"/>
          <w:sz w:val="36"/>
        </w:rPr>
        <w:t>. FORMY PRACY ZDALNEJ.</w:t>
      </w:r>
    </w:p>
    <w:p w14:paraId="5C8F7524" w14:textId="60164131" w:rsidR="007D7DFB" w:rsidRDefault="003E5FB1" w:rsidP="0060754C">
      <w:pPr>
        <w:pStyle w:val="Tekstpodstawowy"/>
        <w:numPr>
          <w:ilvl w:val="0"/>
          <w:numId w:val="8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 xml:space="preserve">Nauczyciel będzie umieszczał zadania do wykonania </w:t>
      </w:r>
      <w:r w:rsidR="00090075">
        <w:rPr>
          <w:rFonts w:ascii="comic sans ms;sans-serif" w:hAnsi="comic sans ms;sans-serif"/>
          <w:sz w:val="36"/>
        </w:rPr>
        <w:t xml:space="preserve">             </w:t>
      </w:r>
      <w:r>
        <w:rPr>
          <w:rFonts w:ascii="comic sans ms;sans-serif" w:hAnsi="comic sans ms;sans-serif"/>
          <w:sz w:val="36"/>
        </w:rPr>
        <w:t>w takich formach, jak:</w:t>
      </w:r>
      <w:r>
        <w:t xml:space="preserve"> </w:t>
      </w:r>
    </w:p>
    <w:p w14:paraId="068DDF64" w14:textId="77777777" w:rsidR="007D7DFB" w:rsidRDefault="003E5FB1" w:rsidP="0060754C">
      <w:pPr>
        <w:pStyle w:val="Tekstpodstawowy"/>
        <w:numPr>
          <w:ilvl w:val="0"/>
          <w:numId w:val="9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lastRenderedPageBreak/>
        <w:t>w formie opisu tekstowego zadania do wykonania,</w:t>
      </w:r>
      <w:r>
        <w:t xml:space="preserve"> </w:t>
      </w:r>
    </w:p>
    <w:p w14:paraId="0BBFB5BB" w14:textId="77777777" w:rsidR="007D7DFB" w:rsidRDefault="003E5FB1" w:rsidP="0060754C">
      <w:pPr>
        <w:pStyle w:val="Tekstpodstawowy"/>
        <w:numPr>
          <w:ilvl w:val="0"/>
          <w:numId w:val="10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w formie linku do interaktywnych platform edukacyjnych wykorzystujących formy zabawy, nauki i sprawdzania wiadomości (np. filmy, quizy, testy, karty pracy),</w:t>
      </w:r>
      <w:r>
        <w:t xml:space="preserve"> </w:t>
      </w:r>
    </w:p>
    <w:p w14:paraId="54AB7577" w14:textId="77777777" w:rsidR="007D7DFB" w:rsidRDefault="003E5FB1" w:rsidP="0060754C">
      <w:pPr>
        <w:pStyle w:val="Tekstpodstawowy"/>
        <w:numPr>
          <w:ilvl w:val="0"/>
          <w:numId w:val="10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>w formie załącznika zawierającego materiały tekstowe, grafiki, materiały audiowizualne.</w:t>
      </w:r>
      <w:r>
        <w:t xml:space="preserve"> </w:t>
      </w:r>
    </w:p>
    <w:p w14:paraId="50C6285A" w14:textId="77777777" w:rsidR="007D7DFB" w:rsidRDefault="007D7DFB" w:rsidP="0060754C">
      <w:pPr>
        <w:pStyle w:val="Tekstpodstawowy"/>
      </w:pPr>
    </w:p>
    <w:p w14:paraId="5D06E188" w14:textId="15014D87" w:rsidR="007D7DFB" w:rsidRDefault="0060754C" w:rsidP="0060754C">
      <w:pPr>
        <w:pStyle w:val="Tekstpodstawowy"/>
      </w:pPr>
      <w:r>
        <w:rPr>
          <w:rStyle w:val="Mocnowyrniony"/>
          <w:rFonts w:ascii="comic sans ms;sans-serif" w:hAnsi="comic sans ms;sans-serif"/>
          <w:sz w:val="36"/>
        </w:rPr>
        <w:t>5</w:t>
      </w:r>
      <w:r w:rsidR="003E5FB1">
        <w:rPr>
          <w:rStyle w:val="Mocnowyrniony"/>
          <w:rFonts w:ascii="comic sans ms;sans-serif" w:hAnsi="comic sans ms;sans-serif"/>
          <w:sz w:val="36"/>
        </w:rPr>
        <w:t>.  PROGRAMY NAUCZANIA REALIZOWANE</w:t>
      </w:r>
    </w:p>
    <w:p w14:paraId="6C06FA44" w14:textId="77777777" w:rsidR="007D7DFB" w:rsidRDefault="003E5FB1" w:rsidP="0060754C">
      <w:pPr>
        <w:pStyle w:val="Tekstpodstawowy"/>
      </w:pPr>
      <w:r>
        <w:rPr>
          <w:rStyle w:val="Mocnowyrniony"/>
          <w:rFonts w:ascii="comic sans ms;sans-serif" w:hAnsi="comic sans ms;sans-serif"/>
          <w:sz w:val="36"/>
        </w:rPr>
        <w:t xml:space="preserve">   W PRZEDSZKOLU.</w:t>
      </w:r>
    </w:p>
    <w:p w14:paraId="62BBF711" w14:textId="0CCAC2A6" w:rsidR="007D7DFB" w:rsidRDefault="003E5FB1" w:rsidP="0060754C">
      <w:pPr>
        <w:pStyle w:val="Tekstpodstawowy"/>
        <w:numPr>
          <w:ilvl w:val="0"/>
          <w:numId w:val="11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 xml:space="preserve">Realizacja programu nauczania pozostaje nadal jednym </w:t>
      </w:r>
      <w:r w:rsidR="00090075">
        <w:rPr>
          <w:rFonts w:ascii="comic sans ms;sans-serif" w:hAnsi="comic sans ms;sans-serif"/>
          <w:sz w:val="36"/>
        </w:rPr>
        <w:t xml:space="preserve">            </w:t>
      </w:r>
      <w:r>
        <w:rPr>
          <w:rFonts w:ascii="comic sans ms;sans-serif" w:hAnsi="comic sans ms;sans-serif"/>
          <w:sz w:val="36"/>
        </w:rPr>
        <w:t>z podstawowych zadań przedszkola.</w:t>
      </w:r>
      <w:r>
        <w:t xml:space="preserve"> </w:t>
      </w:r>
    </w:p>
    <w:p w14:paraId="60022476" w14:textId="77777777" w:rsidR="007D7DFB" w:rsidRDefault="003E5FB1" w:rsidP="0060754C">
      <w:pPr>
        <w:pStyle w:val="Tekstpodstawowy"/>
        <w:numPr>
          <w:ilvl w:val="0"/>
          <w:numId w:val="11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Wszelkie działania w środowisku zdalnym służą zdobyciu wiedzy, umiejętności oraz postaw społecznych przewidzianych w programie nauczania.</w:t>
      </w:r>
      <w:r>
        <w:t xml:space="preserve"> </w:t>
      </w:r>
    </w:p>
    <w:p w14:paraId="4D3DA22D" w14:textId="6368976A" w:rsidR="007D7DFB" w:rsidRDefault="003E5FB1" w:rsidP="0060754C">
      <w:pPr>
        <w:pStyle w:val="Tekstpodstawowy"/>
        <w:numPr>
          <w:ilvl w:val="0"/>
          <w:numId w:val="11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 xml:space="preserve">Dodatkowo dzieci poznają zasady komunikacji </w:t>
      </w:r>
      <w:r w:rsidR="00090075">
        <w:rPr>
          <w:rFonts w:ascii="comic sans ms;sans-serif" w:hAnsi="comic sans ms;sans-serif"/>
          <w:sz w:val="36"/>
        </w:rPr>
        <w:t xml:space="preserve">                        </w:t>
      </w:r>
      <w:r>
        <w:rPr>
          <w:rFonts w:ascii="comic sans ms;sans-serif" w:hAnsi="comic sans ms;sans-serif"/>
          <w:sz w:val="36"/>
        </w:rPr>
        <w:t>w środowiskach wirtualnych i przygotowują się do przyszłego życia zawodowego, które w znacznej mierze realizowane będzie w oparciu o systemy informatyczne.</w:t>
      </w:r>
      <w:r>
        <w:t xml:space="preserve"> </w:t>
      </w:r>
    </w:p>
    <w:p w14:paraId="508373FC" w14:textId="77777777" w:rsidR="007D7DFB" w:rsidRDefault="003E5FB1" w:rsidP="0060754C">
      <w:pPr>
        <w:pStyle w:val="Tekstpodstawowy"/>
        <w:numPr>
          <w:ilvl w:val="0"/>
          <w:numId w:val="11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Pozostałe zajęcia prowadzone są w oparciu o zestaw instrukcji oraz materiały dydaktyczne przeznaczone do pracy z rodzicem.</w:t>
      </w:r>
      <w:r>
        <w:t xml:space="preserve"> </w:t>
      </w:r>
    </w:p>
    <w:p w14:paraId="5E056A01" w14:textId="77777777" w:rsidR="007D7DFB" w:rsidRDefault="003E5FB1" w:rsidP="0060754C">
      <w:pPr>
        <w:pStyle w:val="Tekstpodstawowy"/>
        <w:numPr>
          <w:ilvl w:val="0"/>
          <w:numId w:val="11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>Stopień opanowania wiedzy i umiejętności może być podstawą do zdiagnozowania przez nauczyciela gotowości dziecka do podjęcia nauki w szkole.</w:t>
      </w:r>
      <w:r>
        <w:t xml:space="preserve"> </w:t>
      </w:r>
    </w:p>
    <w:p w14:paraId="10C091F1" w14:textId="77777777" w:rsidR="007D7DFB" w:rsidRDefault="007D7DFB" w:rsidP="0060754C">
      <w:pPr>
        <w:pStyle w:val="Tekstpodstawowy"/>
      </w:pPr>
    </w:p>
    <w:p w14:paraId="46AB7B67" w14:textId="49790685" w:rsidR="007D7DFB" w:rsidRDefault="0060754C" w:rsidP="0060754C">
      <w:pPr>
        <w:pStyle w:val="Tekstpodstawowy"/>
      </w:pPr>
      <w:r>
        <w:rPr>
          <w:rStyle w:val="Mocnowyrniony"/>
          <w:rFonts w:ascii="comic sans ms;sans-serif" w:hAnsi="comic sans ms;sans-serif"/>
          <w:sz w:val="36"/>
        </w:rPr>
        <w:t>6</w:t>
      </w:r>
      <w:r w:rsidR="003E5FB1">
        <w:rPr>
          <w:rStyle w:val="Mocnowyrniony"/>
          <w:rFonts w:ascii="comic sans ms;sans-serif" w:hAnsi="comic sans ms;sans-serif"/>
          <w:sz w:val="36"/>
        </w:rPr>
        <w:t>. OPIEKA RODZICÓW/ PRAWNYCH OPIEKUNÓW W TRAKCIE PRACY ZDALNEJ.</w:t>
      </w:r>
    </w:p>
    <w:p w14:paraId="3BAA08BE" w14:textId="77777777" w:rsidR="007D7DFB" w:rsidRDefault="003E5FB1" w:rsidP="0060754C">
      <w:pPr>
        <w:pStyle w:val="Tekstpodstawowy"/>
        <w:numPr>
          <w:ilvl w:val="0"/>
          <w:numId w:val="12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Rodzice lub opiekunowie prawni.</w:t>
      </w:r>
      <w:r>
        <w:t xml:space="preserve"> </w:t>
      </w:r>
    </w:p>
    <w:p w14:paraId="051E3133" w14:textId="77777777" w:rsidR="007D7DFB" w:rsidRDefault="003E5FB1" w:rsidP="0060754C">
      <w:pPr>
        <w:pStyle w:val="Tekstpodstawowy"/>
        <w:numPr>
          <w:ilvl w:val="0"/>
          <w:numId w:val="12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lastRenderedPageBreak/>
        <w:t>Dziecko przebywające w domu realizuje obowiązek przedszkolny (dzieci 6-letnie) pod opieką rodziców/opiekunów prawnych.</w:t>
      </w:r>
      <w:r>
        <w:t xml:space="preserve"> </w:t>
      </w:r>
    </w:p>
    <w:p w14:paraId="725232A3" w14:textId="77777777" w:rsidR="007D7DFB" w:rsidRDefault="003E5FB1" w:rsidP="0060754C">
      <w:pPr>
        <w:pStyle w:val="Tekstpodstawowy"/>
        <w:numPr>
          <w:ilvl w:val="0"/>
          <w:numId w:val="12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>Pracujący zdalnie nauczyciel nie ma możliwości realizowania swoich funkcji opiekuńczych. Bardzo prosimy, aby rodzice stosowali się do przepisów prawa w zakresie odpowiedzialności rodzicielskiej.</w:t>
      </w:r>
      <w:r>
        <w:t xml:space="preserve"> </w:t>
      </w:r>
    </w:p>
    <w:p w14:paraId="566D917F" w14:textId="77777777" w:rsidR="007D7DFB" w:rsidRDefault="007D7DFB" w:rsidP="0060754C">
      <w:pPr>
        <w:pStyle w:val="Tekstpodstawowy"/>
      </w:pPr>
    </w:p>
    <w:p w14:paraId="44739FC2" w14:textId="12FF581E" w:rsidR="007D7DFB" w:rsidRDefault="0060754C" w:rsidP="0060754C">
      <w:pPr>
        <w:pStyle w:val="Tekstpodstawowy"/>
      </w:pPr>
      <w:r>
        <w:rPr>
          <w:rStyle w:val="Mocnowyrniony"/>
          <w:rFonts w:ascii="comic sans ms;sans-serif" w:hAnsi="comic sans ms;sans-serif"/>
          <w:sz w:val="36"/>
        </w:rPr>
        <w:t>7</w:t>
      </w:r>
      <w:r w:rsidR="003E5FB1">
        <w:rPr>
          <w:rStyle w:val="Mocnowyrniony"/>
          <w:rFonts w:ascii="comic sans ms;sans-serif" w:hAnsi="comic sans ms;sans-serif"/>
          <w:sz w:val="36"/>
        </w:rPr>
        <w:t>. OCENA POSTĘPÓW DZIECI.</w:t>
      </w:r>
    </w:p>
    <w:p w14:paraId="22C4C186" w14:textId="77777777" w:rsidR="007D7DFB" w:rsidRDefault="003E5FB1" w:rsidP="0060754C">
      <w:pPr>
        <w:pStyle w:val="Tekstpodstawowy"/>
        <w:numPr>
          <w:ilvl w:val="0"/>
          <w:numId w:val="13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Nauczyciel może dokonać oceny postępów dziecka na podstawie uzyskanych informacji zwrotnych od rodziców w postaci zdjęcia lub skanu efektów podjętych działań wysłanych w załączniku na adres poczty elektronicznej danej grup.</w:t>
      </w:r>
      <w:r>
        <w:t xml:space="preserve"> </w:t>
      </w:r>
    </w:p>
    <w:p w14:paraId="714108AB" w14:textId="77777777" w:rsidR="007D7DFB" w:rsidRDefault="003E5FB1" w:rsidP="0060754C">
      <w:pPr>
        <w:pStyle w:val="Tekstpodstawowy"/>
        <w:numPr>
          <w:ilvl w:val="0"/>
          <w:numId w:val="13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>Po otrzymaniu od rodziców wykonanej pracy przez dziecko, nauczyciel przekazuje informację zwrotną na temat otrzymanego materiału (np. co poszło dobrze, co trzeba powtórzyć, itp.).</w:t>
      </w:r>
      <w:r>
        <w:t xml:space="preserve"> </w:t>
      </w:r>
    </w:p>
    <w:p w14:paraId="66F683E7" w14:textId="77777777" w:rsidR="007D7DFB" w:rsidRDefault="007D7DFB" w:rsidP="0060754C">
      <w:pPr>
        <w:pStyle w:val="Tekstpodstawowy"/>
      </w:pPr>
    </w:p>
    <w:p w14:paraId="1A2F1175" w14:textId="7CC69FD2" w:rsidR="007D7DFB" w:rsidRDefault="0060754C" w:rsidP="0060754C">
      <w:pPr>
        <w:pStyle w:val="Tekstpodstawowy"/>
      </w:pPr>
      <w:r>
        <w:rPr>
          <w:rStyle w:val="Mocnowyrniony"/>
          <w:rFonts w:ascii="comic sans ms;sans-serif" w:hAnsi="comic sans ms;sans-serif"/>
          <w:sz w:val="36"/>
        </w:rPr>
        <w:t>8</w:t>
      </w:r>
      <w:r w:rsidR="003E5FB1">
        <w:rPr>
          <w:rStyle w:val="Mocnowyrniony"/>
          <w:rFonts w:ascii="comic sans ms;sans-serif" w:hAnsi="comic sans ms;sans-serif"/>
          <w:sz w:val="36"/>
        </w:rPr>
        <w:t>. TREŚCI EDUKACYJNE PRZEKAZYWANE PODCZAS PRACY ZDALNEJ.</w:t>
      </w:r>
    </w:p>
    <w:p w14:paraId="1ABD757F" w14:textId="77777777" w:rsidR="007D7DFB" w:rsidRDefault="003E5FB1" w:rsidP="0060754C">
      <w:pPr>
        <w:pStyle w:val="Tekstpodstawowy"/>
        <w:numPr>
          <w:ilvl w:val="0"/>
          <w:numId w:val="14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Treści edukacyjne podawane w środowisku zdalnym będą służyły realizacji podstawy programowej oraz rozwijaniu zainteresowań i pasji dzieci.</w:t>
      </w:r>
      <w:r>
        <w:t xml:space="preserve"> </w:t>
      </w:r>
    </w:p>
    <w:p w14:paraId="71514141" w14:textId="77777777" w:rsidR="007D7DFB" w:rsidRDefault="003E5FB1" w:rsidP="0060754C">
      <w:pPr>
        <w:pStyle w:val="Tekstpodstawowy"/>
        <w:numPr>
          <w:ilvl w:val="0"/>
          <w:numId w:val="14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>Nauczyciel może przekazywać wiedzę w formie:</w:t>
      </w:r>
      <w:r>
        <w:t xml:space="preserve"> </w:t>
      </w:r>
    </w:p>
    <w:p w14:paraId="55415CB0" w14:textId="77777777" w:rsidR="007D7DFB" w:rsidRDefault="003E5FB1" w:rsidP="0060754C">
      <w:pPr>
        <w:pStyle w:val="Tekstpodstawowy"/>
        <w:numPr>
          <w:ilvl w:val="0"/>
          <w:numId w:val="15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opisu tekstowego zadania do wykonania,</w:t>
      </w:r>
      <w:r>
        <w:t xml:space="preserve"> </w:t>
      </w:r>
    </w:p>
    <w:p w14:paraId="478DB25D" w14:textId="77777777" w:rsidR="007D7DFB" w:rsidRDefault="003E5FB1" w:rsidP="0060754C">
      <w:pPr>
        <w:pStyle w:val="Tekstpodstawowy"/>
        <w:numPr>
          <w:ilvl w:val="0"/>
          <w:numId w:val="15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linku do interaktywnych platform edukacyjnych wykorzystujących formy nauki i sprawdzania wiadomości (np. filmy, quizy, testy, karty pracy),</w:t>
      </w:r>
      <w:r>
        <w:t xml:space="preserve"> </w:t>
      </w:r>
    </w:p>
    <w:p w14:paraId="22007F3D" w14:textId="77777777" w:rsidR="007D7DFB" w:rsidRDefault="003E5FB1" w:rsidP="0060754C">
      <w:pPr>
        <w:pStyle w:val="Tekstpodstawowy"/>
        <w:numPr>
          <w:ilvl w:val="0"/>
          <w:numId w:val="15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lastRenderedPageBreak/>
        <w:t>załącznika zawierającego materiały tekstowe, grafiki, materiały audiowizualne.</w:t>
      </w:r>
      <w:r>
        <w:t xml:space="preserve"> </w:t>
      </w:r>
    </w:p>
    <w:p w14:paraId="081E1EC1" w14:textId="77777777" w:rsidR="007D7DFB" w:rsidRDefault="003E5FB1" w:rsidP="0060754C">
      <w:pPr>
        <w:pStyle w:val="Tekstpodstawowy"/>
        <w:numPr>
          <w:ilvl w:val="0"/>
          <w:numId w:val="15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>wykorzystania obecnych w Internecie zasobów edukacyjnych o charakterze multimedialnym (animacje, filmy, wykłady, nagrania eksperymentów, gry edukacyjne, interaktywne materiały dydaktyczne, itd.)</w:t>
      </w:r>
      <w:r>
        <w:t xml:space="preserve"> </w:t>
      </w:r>
    </w:p>
    <w:p w14:paraId="068E928E" w14:textId="77777777" w:rsidR="007D7DFB" w:rsidRDefault="003E5FB1" w:rsidP="0060754C">
      <w:pPr>
        <w:pStyle w:val="Tekstpodstawowy"/>
      </w:pPr>
      <w:r>
        <w:rPr>
          <w:rFonts w:ascii="book antiqua;palatino" w:hAnsi="book antiqua;palatino"/>
          <w:sz w:val="28"/>
        </w:rPr>
        <w:t>3</w:t>
      </w:r>
      <w:r>
        <w:rPr>
          <w:rFonts w:ascii="comic sans ms;sans-serif" w:hAnsi="comic sans ms;sans-serif"/>
          <w:sz w:val="36"/>
        </w:rPr>
        <w:t>. Praca rodzica z dzieckiem powinna uwzględnić odpoczynek oraz najlepsze dla zachowania koncentracji pory dnia.</w:t>
      </w:r>
    </w:p>
    <w:p w14:paraId="26990D28" w14:textId="4C1D0ED7" w:rsidR="007D7DFB" w:rsidRDefault="003E5FB1" w:rsidP="0060754C">
      <w:pPr>
        <w:pStyle w:val="Tekstpodstawowy"/>
      </w:pPr>
      <w:r>
        <w:t xml:space="preserve"> </w:t>
      </w:r>
      <w:r>
        <w:rPr>
          <w:rFonts w:ascii="book antiqua;palatino" w:hAnsi="book antiqua;palatino"/>
          <w:sz w:val="28"/>
        </w:rPr>
        <w:t>4</w:t>
      </w:r>
      <w:r>
        <w:rPr>
          <w:rFonts w:ascii="comic sans ms;sans-serif" w:hAnsi="comic sans ms;sans-serif"/>
          <w:sz w:val="36"/>
        </w:rPr>
        <w:t xml:space="preserve">. Zachowanie uporządkowanego rytmu dnia i systematyczności w trakcie realizacji zadań edukacyjno -wychowawczych może być decydującym warunkiem w opanowaniu wiadomości </w:t>
      </w:r>
      <w:r w:rsidR="00090075">
        <w:rPr>
          <w:rFonts w:ascii="comic sans ms;sans-serif" w:hAnsi="comic sans ms;sans-serif"/>
          <w:sz w:val="36"/>
        </w:rPr>
        <w:t xml:space="preserve">                        </w:t>
      </w:r>
      <w:r>
        <w:rPr>
          <w:rFonts w:ascii="comic sans ms;sans-serif" w:hAnsi="comic sans ms;sans-serif"/>
          <w:sz w:val="36"/>
        </w:rPr>
        <w:t>i umiejętności przez dziecko.</w:t>
      </w:r>
    </w:p>
    <w:p w14:paraId="589A7A84" w14:textId="77777777" w:rsidR="007D7DFB" w:rsidRDefault="007D7DFB" w:rsidP="0060754C">
      <w:pPr>
        <w:pStyle w:val="Tekstpodstawowy"/>
      </w:pPr>
    </w:p>
    <w:p w14:paraId="395B02A1" w14:textId="177A3A90" w:rsidR="007D7DFB" w:rsidRDefault="0060754C" w:rsidP="0060754C">
      <w:pPr>
        <w:pStyle w:val="Tekstpodstawowy"/>
      </w:pPr>
      <w:r>
        <w:rPr>
          <w:rStyle w:val="Mocnowyrniony"/>
          <w:rFonts w:ascii="comic sans ms;sans-serif" w:hAnsi="comic sans ms;sans-serif"/>
          <w:sz w:val="36"/>
        </w:rPr>
        <w:t>9.</w:t>
      </w:r>
      <w:r w:rsidR="003E5FB1">
        <w:rPr>
          <w:rStyle w:val="Mocnowyrniony"/>
          <w:rFonts w:ascii="comic sans ms;sans-serif" w:hAnsi="comic sans ms;sans-serif"/>
          <w:sz w:val="36"/>
        </w:rPr>
        <w:t xml:space="preserve"> STRONA INTERNETOWA PRZEDSZKOLA.</w:t>
      </w:r>
    </w:p>
    <w:p w14:paraId="7380AACF" w14:textId="77777777" w:rsidR="007D7DFB" w:rsidRDefault="003E5FB1" w:rsidP="0060754C">
      <w:pPr>
        <w:pStyle w:val="Tekstpodstawowy"/>
        <w:numPr>
          <w:ilvl w:val="0"/>
          <w:numId w:val="16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Przedszkole zezwala nauczycielom na użycie w zdalnym nauczaniu strony internetowej przedszkola:</w:t>
      </w:r>
      <w:hyperlink r:id="rId5">
        <w:r>
          <w:rPr>
            <w:rStyle w:val="czeinternetowe"/>
            <w:rFonts w:ascii="comic sans ms;sans-serif" w:hAnsi="comic sans ms;sans-serif"/>
            <w:sz w:val="36"/>
          </w:rPr>
          <w:t>www.przedszkole12.piotrkow.pl</w:t>
        </w:r>
      </w:hyperlink>
      <w:r>
        <w:rPr>
          <w:rFonts w:ascii="comic sans ms;sans-serif" w:hAnsi="comic sans ms;sans-serif"/>
          <w:sz w:val="36"/>
        </w:rPr>
        <w:t xml:space="preserve">  </w:t>
      </w:r>
      <w:r>
        <w:t xml:space="preserve"> </w:t>
      </w:r>
    </w:p>
    <w:p w14:paraId="2A25BC9D" w14:textId="77777777" w:rsidR="007D7DFB" w:rsidRDefault="003E5FB1" w:rsidP="0060754C">
      <w:pPr>
        <w:pStyle w:val="Tekstpodstawowy"/>
        <w:numPr>
          <w:ilvl w:val="0"/>
          <w:numId w:val="16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>Ze względów bezpieczeństwa stanowczo zabrania się wykorzystania narzędzi informatycznych spoza wyżej wymienionego wykazu.</w:t>
      </w:r>
      <w:r>
        <w:t xml:space="preserve"> </w:t>
      </w:r>
    </w:p>
    <w:p w14:paraId="04C19ECB" w14:textId="77777777" w:rsidR="007D7DFB" w:rsidRDefault="007D7DFB">
      <w:pPr>
        <w:pStyle w:val="Tekstpodstawowy"/>
      </w:pPr>
    </w:p>
    <w:p w14:paraId="12F5775D" w14:textId="77777777" w:rsidR="007D7DFB" w:rsidRDefault="003E5FB1">
      <w:pPr>
        <w:pStyle w:val="Tekstpodstawowy"/>
        <w:jc w:val="center"/>
      </w:pPr>
      <w:r>
        <w:rPr>
          <w:rStyle w:val="Mocnowyrniony"/>
          <w:rFonts w:ascii="comic sans ms;sans-serif" w:hAnsi="comic sans ms;sans-serif"/>
          <w:color w:val="FF0000"/>
          <w:sz w:val="36"/>
          <w:u w:val="single"/>
        </w:rPr>
        <w:t>STANOWISKO PRACY, URZĄDZENIA I OPROGRAMOWANIE</w:t>
      </w:r>
    </w:p>
    <w:p w14:paraId="6DF0E54D" w14:textId="77777777" w:rsidR="007D7DFB" w:rsidRDefault="007D7DFB" w:rsidP="0060754C">
      <w:pPr>
        <w:pStyle w:val="Tekstpodstawowy"/>
        <w:rPr>
          <w:rStyle w:val="Mocnowyrniony"/>
        </w:rPr>
      </w:pPr>
    </w:p>
    <w:p w14:paraId="4D99B5DB" w14:textId="2E977D2A" w:rsidR="007D7DFB" w:rsidRDefault="0060754C" w:rsidP="0060754C">
      <w:pPr>
        <w:pStyle w:val="Tekstpodstawowy"/>
      </w:pPr>
      <w:r>
        <w:rPr>
          <w:rStyle w:val="Mocnowyrniony"/>
          <w:rFonts w:ascii="comic sans ms;sans-serif" w:hAnsi="comic sans ms;sans-serif"/>
          <w:sz w:val="36"/>
        </w:rPr>
        <w:t>1</w:t>
      </w:r>
      <w:r w:rsidR="003E5FB1">
        <w:rPr>
          <w:rStyle w:val="Mocnowyrniony"/>
          <w:rFonts w:ascii="comic sans ms;sans-serif" w:hAnsi="comic sans ms;sans-serif"/>
          <w:sz w:val="36"/>
        </w:rPr>
        <w:t>.  SPRZĘT POTRZEBNY RODZICOWI I DZIECKU DO UCZESTNICZENIA W ZAJĘCIACH ZDALNYCH:</w:t>
      </w:r>
    </w:p>
    <w:p w14:paraId="1CE26834" w14:textId="77777777" w:rsidR="007D7DFB" w:rsidRDefault="003E5FB1" w:rsidP="0060754C">
      <w:pPr>
        <w:pStyle w:val="Tekstpodstawowy"/>
        <w:numPr>
          <w:ilvl w:val="0"/>
          <w:numId w:val="17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 xml:space="preserve">Celem realizacji programu kształcenia z użyciem metod i technik kształcenia na odległość rodzice dzieci i nauczyciele </w:t>
      </w:r>
      <w:r>
        <w:rPr>
          <w:rFonts w:ascii="comic sans ms;sans-serif" w:hAnsi="comic sans ms;sans-serif"/>
          <w:sz w:val="36"/>
        </w:rPr>
        <w:lastRenderedPageBreak/>
        <w:t>powinni mieć dostęp do komputera, klawiaturę oraz mysz lub inne urządzenie kierujące wskaźnikiem ekranowym. Zalecany jest dostęp do drukarki.</w:t>
      </w:r>
      <w:r>
        <w:t xml:space="preserve"> </w:t>
      </w:r>
    </w:p>
    <w:p w14:paraId="34C45DF8" w14:textId="77777777" w:rsidR="007D7DFB" w:rsidRDefault="003E5FB1" w:rsidP="0060754C">
      <w:pPr>
        <w:pStyle w:val="Tekstpodstawowy"/>
        <w:numPr>
          <w:ilvl w:val="0"/>
          <w:numId w:val="17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>Nauczyciel wykorzystuje nowoczesne środki techniczne, takie jak: komputer, tablet, telefon, skaner do tworzenia materiałów dydaktycznych oraz ich przekazywania rodzicom i dzieciom</w:t>
      </w:r>
      <w:r>
        <w:t xml:space="preserve"> </w:t>
      </w:r>
    </w:p>
    <w:p w14:paraId="6C55CD15" w14:textId="77777777" w:rsidR="007D7DFB" w:rsidRDefault="007D7DFB" w:rsidP="0060754C">
      <w:pPr>
        <w:pStyle w:val="Tekstpodstawowy"/>
      </w:pPr>
    </w:p>
    <w:p w14:paraId="32A97E3D" w14:textId="2AAB56A4" w:rsidR="007D7DFB" w:rsidRDefault="0060754C" w:rsidP="0060754C">
      <w:pPr>
        <w:pStyle w:val="Tekstpodstawowy"/>
      </w:pPr>
      <w:r>
        <w:rPr>
          <w:rStyle w:val="Mocnowyrniony"/>
          <w:rFonts w:ascii="comic sans ms;sans-serif" w:hAnsi="comic sans ms;sans-serif"/>
          <w:sz w:val="36"/>
        </w:rPr>
        <w:t>2</w:t>
      </w:r>
      <w:r w:rsidR="003E5FB1">
        <w:rPr>
          <w:rStyle w:val="Mocnowyrniony"/>
          <w:rFonts w:ascii="comic sans ms;sans-serif" w:hAnsi="comic sans ms;sans-serif"/>
          <w:sz w:val="36"/>
        </w:rPr>
        <w:t>.  STANOWISKO PRACY NAUCZYCIELA.</w:t>
      </w:r>
    </w:p>
    <w:p w14:paraId="2B5CBB4F" w14:textId="77777777" w:rsidR="007D7DFB" w:rsidRDefault="003E5FB1" w:rsidP="0060754C">
      <w:pPr>
        <w:pStyle w:val="Tekstpodstawowy"/>
        <w:numPr>
          <w:ilvl w:val="0"/>
          <w:numId w:val="18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Nauczyciel w czasie zajęć powinien posługiwać się sprzętem umożliwiającym stabilne działanie używanego przez niego oprogramowania.</w:t>
      </w:r>
      <w:r>
        <w:t xml:space="preserve"> </w:t>
      </w:r>
    </w:p>
    <w:p w14:paraId="1F8A94AD" w14:textId="77777777" w:rsidR="007D7DFB" w:rsidRDefault="003E5FB1" w:rsidP="0060754C">
      <w:pPr>
        <w:pStyle w:val="Tekstpodstawowy"/>
        <w:numPr>
          <w:ilvl w:val="0"/>
          <w:numId w:val="18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W przypadku braku takiej możliwości powinien powiadomić Dyrektora, który wskaże sposób realizacji nauczania zdalnego.</w:t>
      </w:r>
      <w:r>
        <w:t xml:space="preserve"> </w:t>
      </w:r>
    </w:p>
    <w:p w14:paraId="2276758F" w14:textId="77777777" w:rsidR="007D7DFB" w:rsidRDefault="003E5FB1" w:rsidP="0060754C">
      <w:pPr>
        <w:pStyle w:val="Tekstpodstawowy"/>
        <w:numPr>
          <w:ilvl w:val="0"/>
          <w:numId w:val="18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>Zalecany jest dostęp do: komputera, drukarki, skanera, Internetu.</w:t>
      </w:r>
      <w:r>
        <w:t xml:space="preserve"> </w:t>
      </w:r>
    </w:p>
    <w:p w14:paraId="3588B815" w14:textId="77777777" w:rsidR="007D7DFB" w:rsidRDefault="007D7DFB" w:rsidP="0060754C">
      <w:pPr>
        <w:pStyle w:val="Tekstpodstawowy"/>
      </w:pPr>
    </w:p>
    <w:p w14:paraId="590ABBE5" w14:textId="0ED13B4D" w:rsidR="007D7DFB" w:rsidRDefault="0060754C" w:rsidP="0060754C">
      <w:pPr>
        <w:pStyle w:val="Tekstpodstawowy"/>
      </w:pPr>
      <w:r>
        <w:rPr>
          <w:rStyle w:val="Mocnowyrniony"/>
          <w:rFonts w:ascii="comic sans ms;sans-serif" w:hAnsi="comic sans ms;sans-serif"/>
          <w:sz w:val="36"/>
        </w:rPr>
        <w:t>3</w:t>
      </w:r>
      <w:r w:rsidR="003E5FB1">
        <w:rPr>
          <w:rStyle w:val="Mocnowyrniony"/>
          <w:rFonts w:ascii="comic sans ms;sans-serif" w:hAnsi="comic sans ms;sans-serif"/>
          <w:sz w:val="36"/>
        </w:rPr>
        <w:t>.  STANOWISKO PRACY DZIECKA.</w:t>
      </w:r>
    </w:p>
    <w:p w14:paraId="0BD717DC" w14:textId="77777777" w:rsidR="007D7DFB" w:rsidRDefault="003E5FB1" w:rsidP="0060754C">
      <w:pPr>
        <w:pStyle w:val="Tekstpodstawowy"/>
        <w:numPr>
          <w:ilvl w:val="0"/>
          <w:numId w:val="19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 xml:space="preserve">Trzeba pamiętać, że wykorzystanie sprzętu komputerowego, tabletu lub </w:t>
      </w:r>
      <w:proofErr w:type="gramStart"/>
      <w:r>
        <w:rPr>
          <w:rFonts w:ascii="comic sans ms;sans-serif" w:hAnsi="comic sans ms;sans-serif"/>
          <w:sz w:val="36"/>
        </w:rPr>
        <w:t>telefonu  nie</w:t>
      </w:r>
      <w:proofErr w:type="gramEnd"/>
      <w:r>
        <w:rPr>
          <w:rFonts w:ascii="comic sans ms;sans-serif" w:hAnsi="comic sans ms;sans-serif"/>
          <w:sz w:val="36"/>
        </w:rPr>
        <w:t xml:space="preserve"> odbywa się w celach rozrywkowych.</w:t>
      </w:r>
      <w:r>
        <w:t xml:space="preserve"> </w:t>
      </w:r>
    </w:p>
    <w:p w14:paraId="55BB1A54" w14:textId="77777777" w:rsidR="007D7DFB" w:rsidRDefault="003E5FB1" w:rsidP="0060754C">
      <w:pPr>
        <w:pStyle w:val="Tekstpodstawowy"/>
        <w:numPr>
          <w:ilvl w:val="0"/>
          <w:numId w:val="19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Należy ze zrozumieniem podejść do konieczności zapewnienia komfortu i wygody pracy dzieci.</w:t>
      </w:r>
      <w:r>
        <w:t xml:space="preserve"> </w:t>
      </w:r>
    </w:p>
    <w:p w14:paraId="05EDE654" w14:textId="77777777" w:rsidR="007D7DFB" w:rsidRDefault="003E5FB1" w:rsidP="0060754C">
      <w:pPr>
        <w:pStyle w:val="Tekstpodstawowy"/>
        <w:numPr>
          <w:ilvl w:val="0"/>
          <w:numId w:val="19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>Zaleca się zapewnienie, schludnego, czystego biurka, odpowiednich narzędzi pracy oraz dobrego oświetlenia i ergonomii.</w:t>
      </w:r>
      <w:r>
        <w:t xml:space="preserve"> </w:t>
      </w:r>
    </w:p>
    <w:p w14:paraId="12A9E7E1" w14:textId="77777777" w:rsidR="007D7DFB" w:rsidRDefault="007D7DFB" w:rsidP="0060754C">
      <w:pPr>
        <w:pStyle w:val="Tekstpodstawowy"/>
      </w:pPr>
    </w:p>
    <w:p w14:paraId="17CE4A87" w14:textId="77777777" w:rsidR="0060754C" w:rsidRDefault="0060754C" w:rsidP="0060754C">
      <w:pPr>
        <w:pStyle w:val="Tekstpodstawowy"/>
        <w:jc w:val="center"/>
        <w:rPr>
          <w:rStyle w:val="Mocnowyrniony"/>
          <w:rFonts w:ascii="comic sans ms;sans-serif" w:hAnsi="comic sans ms;sans-serif"/>
          <w:color w:val="FF0000"/>
          <w:sz w:val="36"/>
          <w:u w:val="single"/>
        </w:rPr>
      </w:pPr>
    </w:p>
    <w:p w14:paraId="1B316188" w14:textId="7A1F24A8" w:rsidR="007D7DFB" w:rsidRDefault="003E5FB1" w:rsidP="0060754C">
      <w:pPr>
        <w:pStyle w:val="Tekstpodstawowy"/>
        <w:jc w:val="center"/>
      </w:pPr>
      <w:r>
        <w:rPr>
          <w:rStyle w:val="Mocnowyrniony"/>
          <w:rFonts w:ascii="comic sans ms;sans-serif" w:hAnsi="comic sans ms;sans-serif"/>
          <w:color w:val="FF0000"/>
          <w:sz w:val="36"/>
          <w:u w:val="single"/>
        </w:rPr>
        <w:lastRenderedPageBreak/>
        <w:t>HIGIENA PRACY Z WYKORZYSTANIEM</w:t>
      </w:r>
    </w:p>
    <w:p w14:paraId="50775A20" w14:textId="0A2E30F1" w:rsidR="007D7DFB" w:rsidRDefault="003E5FB1" w:rsidP="0060754C">
      <w:pPr>
        <w:pStyle w:val="Tekstpodstawowy"/>
        <w:jc w:val="center"/>
      </w:pPr>
      <w:r>
        <w:rPr>
          <w:rStyle w:val="Mocnowyrniony"/>
          <w:rFonts w:ascii="comic sans ms;sans-serif" w:hAnsi="comic sans ms;sans-serif"/>
          <w:color w:val="FF0000"/>
          <w:sz w:val="36"/>
          <w:u w:val="single"/>
        </w:rPr>
        <w:t xml:space="preserve">TABLETU LUB </w:t>
      </w:r>
      <w:proofErr w:type="gramStart"/>
      <w:r>
        <w:rPr>
          <w:rStyle w:val="Mocnowyrniony"/>
          <w:rFonts w:ascii="comic sans ms;sans-serif" w:hAnsi="comic sans ms;sans-serif"/>
          <w:color w:val="FF0000"/>
          <w:sz w:val="36"/>
          <w:u w:val="single"/>
        </w:rPr>
        <w:t>KOMPUTERA .</w:t>
      </w:r>
      <w:proofErr w:type="gramEnd"/>
    </w:p>
    <w:p w14:paraId="0DC94E8D" w14:textId="77777777" w:rsidR="007D7DFB" w:rsidRDefault="007D7DFB" w:rsidP="0060754C">
      <w:pPr>
        <w:pStyle w:val="Tekstpodstawowy"/>
      </w:pPr>
    </w:p>
    <w:p w14:paraId="7ED7314A" w14:textId="20D72E7D" w:rsidR="007D7DFB" w:rsidRDefault="0060754C" w:rsidP="0060754C">
      <w:pPr>
        <w:pStyle w:val="Tekstpodstawowy"/>
      </w:pPr>
      <w:r>
        <w:rPr>
          <w:rStyle w:val="Mocnowyrniony"/>
          <w:rFonts w:ascii="comic sans ms;sans-serif" w:hAnsi="comic sans ms;sans-serif"/>
          <w:sz w:val="36"/>
        </w:rPr>
        <w:t>1</w:t>
      </w:r>
      <w:r w:rsidR="003E5FB1">
        <w:rPr>
          <w:rStyle w:val="Mocnowyrniony"/>
          <w:rFonts w:ascii="comic sans ms;sans-serif" w:hAnsi="comic sans ms;sans-serif"/>
          <w:sz w:val="36"/>
        </w:rPr>
        <w:t>.  ZALECENIA DOTYCZĄCE PRACY PRZY KOMPUTERZE W GODZINACH POPOŁUDNIOWYCH I WIECZORNYCH.</w:t>
      </w:r>
    </w:p>
    <w:p w14:paraId="208ADB52" w14:textId="77777777" w:rsidR="007D7DFB" w:rsidRDefault="003E5FB1" w:rsidP="0060754C">
      <w:pPr>
        <w:pStyle w:val="Tekstpodstawowy"/>
        <w:numPr>
          <w:ilvl w:val="0"/>
          <w:numId w:val="20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Należy unikać pracy przy komputerze i urządzeniach mobilnych w takich godzinach.</w:t>
      </w:r>
      <w:r>
        <w:t xml:space="preserve"> </w:t>
      </w:r>
    </w:p>
    <w:p w14:paraId="0A0CA0F3" w14:textId="77777777" w:rsidR="007D7DFB" w:rsidRDefault="003E5FB1" w:rsidP="0060754C">
      <w:pPr>
        <w:pStyle w:val="Tekstpodstawowy"/>
        <w:numPr>
          <w:ilvl w:val="0"/>
          <w:numId w:val="20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>Jeśli jednak dziecko decyduje się za zgodą rodziców na pracę po zmroku zalecamy ustawienie w systemie operacyjnym filtra światła niebieskiego, aby uniknąć problemów ze zmęczeniem i bezsennością.</w:t>
      </w:r>
      <w:r>
        <w:t xml:space="preserve"> </w:t>
      </w:r>
    </w:p>
    <w:p w14:paraId="21873AAF" w14:textId="77777777" w:rsidR="007D7DFB" w:rsidRDefault="007D7DFB" w:rsidP="0060754C">
      <w:pPr>
        <w:pStyle w:val="Tekstpodstawowy"/>
      </w:pPr>
    </w:p>
    <w:p w14:paraId="5BE30C16" w14:textId="0D929C56" w:rsidR="007D7DFB" w:rsidRDefault="0060754C" w:rsidP="0060754C">
      <w:pPr>
        <w:pStyle w:val="Tekstpodstawowy"/>
      </w:pPr>
      <w:r>
        <w:rPr>
          <w:rStyle w:val="Mocnowyrniony"/>
          <w:rFonts w:ascii="comic sans ms;sans-serif" w:hAnsi="comic sans ms;sans-serif"/>
          <w:sz w:val="36"/>
        </w:rPr>
        <w:t>2</w:t>
      </w:r>
      <w:r w:rsidR="003E5FB1">
        <w:rPr>
          <w:rStyle w:val="Mocnowyrniony"/>
          <w:rFonts w:ascii="comic sans ms;sans-serif" w:hAnsi="comic sans ms;sans-serif"/>
          <w:sz w:val="36"/>
        </w:rPr>
        <w:t>.WYZNACZANIE PRZERW W TRAKCIE PRACY ZDALNEJ.</w:t>
      </w:r>
    </w:p>
    <w:p w14:paraId="305390E5" w14:textId="77777777" w:rsidR="007D7DFB" w:rsidRDefault="003E5FB1" w:rsidP="0060754C">
      <w:pPr>
        <w:pStyle w:val="Tekstpodstawowy"/>
        <w:numPr>
          <w:ilvl w:val="0"/>
          <w:numId w:val="21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Należy odejść od stanowiska komputerowego, smart TV lub innych urządzeń.</w:t>
      </w:r>
      <w:r>
        <w:t xml:space="preserve"> </w:t>
      </w:r>
    </w:p>
    <w:p w14:paraId="10EA600F" w14:textId="77777777" w:rsidR="007D7DFB" w:rsidRDefault="003E5FB1" w:rsidP="0060754C">
      <w:pPr>
        <w:pStyle w:val="Tekstpodstawowy"/>
        <w:numPr>
          <w:ilvl w:val="0"/>
          <w:numId w:val="21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Aby wzrok mógł odpocząć zaleca się patrzenie przez okno lub kilka chwil aktywnego wypoczynku.</w:t>
      </w:r>
      <w:r>
        <w:t xml:space="preserve"> </w:t>
      </w:r>
    </w:p>
    <w:p w14:paraId="0A73E224" w14:textId="77777777" w:rsidR="007D7DFB" w:rsidRDefault="003E5FB1" w:rsidP="0060754C">
      <w:pPr>
        <w:pStyle w:val="Tekstpodstawowy"/>
        <w:numPr>
          <w:ilvl w:val="0"/>
          <w:numId w:val="21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Warto też wykonać odpowiednie ćwiczenia fizyczne, przeznaczone dla osób pracujących ze sprzętem komputerowym.</w:t>
      </w:r>
      <w:r>
        <w:t xml:space="preserve"> </w:t>
      </w:r>
    </w:p>
    <w:p w14:paraId="1AB72585" w14:textId="77777777" w:rsidR="007D7DFB" w:rsidRDefault="003E5FB1" w:rsidP="0060754C">
      <w:pPr>
        <w:pStyle w:val="Tekstpodstawowy"/>
        <w:numPr>
          <w:ilvl w:val="0"/>
          <w:numId w:val="21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>Stanowczo odradza się w czasie przerw korzystania z urządzeń elektronicznych (przerwa nie może polegać na wykorzystaniu gier lub lekturze stron internetowych).</w:t>
      </w:r>
      <w:r>
        <w:t xml:space="preserve"> </w:t>
      </w:r>
    </w:p>
    <w:p w14:paraId="7F2719C2" w14:textId="77777777" w:rsidR="007D7DFB" w:rsidRDefault="003E5FB1" w:rsidP="0060754C">
      <w:pPr>
        <w:pStyle w:val="Tekstpodstawowy"/>
        <w:numPr>
          <w:ilvl w:val="0"/>
          <w:numId w:val="21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>Należy dbać o wentylację pomieszczenia.</w:t>
      </w:r>
      <w:r>
        <w:t xml:space="preserve"> </w:t>
      </w:r>
    </w:p>
    <w:p w14:paraId="1A141B65" w14:textId="77777777" w:rsidR="007D7DFB" w:rsidRDefault="007D7DFB" w:rsidP="0060754C">
      <w:pPr>
        <w:pStyle w:val="Tekstpodstawowy"/>
      </w:pPr>
    </w:p>
    <w:p w14:paraId="106BA52C" w14:textId="5F4444DE" w:rsidR="007D7DFB" w:rsidRDefault="0060754C" w:rsidP="0060754C">
      <w:pPr>
        <w:pStyle w:val="Tekstpodstawowy"/>
      </w:pPr>
      <w:r>
        <w:rPr>
          <w:rStyle w:val="Mocnowyrniony"/>
          <w:rFonts w:ascii="comic sans ms;sans-serif" w:hAnsi="comic sans ms;sans-serif"/>
          <w:sz w:val="36"/>
        </w:rPr>
        <w:lastRenderedPageBreak/>
        <w:t>3.</w:t>
      </w:r>
      <w:r w:rsidR="003E5FB1">
        <w:rPr>
          <w:rStyle w:val="Mocnowyrniony"/>
          <w:rFonts w:ascii="comic sans ms;sans-serif" w:hAnsi="comic sans ms;sans-serif"/>
          <w:sz w:val="36"/>
        </w:rPr>
        <w:t>CZAS SPĘDZONY PRZY URZĄDZENIACH Z EKRANEM.</w:t>
      </w:r>
    </w:p>
    <w:p w14:paraId="0CAC344C" w14:textId="77777777" w:rsidR="007D7DFB" w:rsidRDefault="003E5FB1" w:rsidP="0060754C">
      <w:pPr>
        <w:pStyle w:val="Tekstpodstawowy"/>
        <w:numPr>
          <w:ilvl w:val="0"/>
          <w:numId w:val="22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Dzieci powinni spędzać tylko tyle czasu, ile to absolutnie konieczne.</w:t>
      </w:r>
      <w:r>
        <w:t xml:space="preserve"> </w:t>
      </w:r>
    </w:p>
    <w:p w14:paraId="455EFAA3" w14:textId="77777777" w:rsidR="007D7DFB" w:rsidRDefault="003E5FB1" w:rsidP="0060754C">
      <w:pPr>
        <w:pStyle w:val="Tekstpodstawowy"/>
        <w:numPr>
          <w:ilvl w:val="0"/>
          <w:numId w:val="22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>Zwraca się uwagę rodzicom, że wykorzystanie urządzeń ekranowych w edukacji powinno wiązać się z ograniczeniem oglądania telewizji, korzystania z telefonów, tabletów i komputerów poza czasem przeznaczonym na zabawę i naukę.</w:t>
      </w:r>
      <w:r>
        <w:t xml:space="preserve"> </w:t>
      </w:r>
    </w:p>
    <w:p w14:paraId="67C20D70" w14:textId="77777777" w:rsidR="007D7DFB" w:rsidRDefault="003E5FB1" w:rsidP="0060754C">
      <w:pPr>
        <w:pStyle w:val="Tekstpodstawowy"/>
        <w:numPr>
          <w:ilvl w:val="0"/>
          <w:numId w:val="22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>Nauczyciele, jak i dzieci zobowiązani są do rozsądnego planowania aktywności online.</w:t>
      </w:r>
      <w:r>
        <w:t xml:space="preserve"> </w:t>
      </w:r>
    </w:p>
    <w:p w14:paraId="1A8A73CE" w14:textId="77777777" w:rsidR="007D7DFB" w:rsidRDefault="007D7DFB" w:rsidP="0060754C">
      <w:pPr>
        <w:pStyle w:val="Tekstpodstawowy"/>
      </w:pPr>
    </w:p>
    <w:p w14:paraId="4C8971D0" w14:textId="77777777" w:rsidR="007D7DFB" w:rsidRDefault="007D7DFB" w:rsidP="0060754C">
      <w:pPr>
        <w:pStyle w:val="Tekstpodstawowy"/>
      </w:pPr>
    </w:p>
    <w:p w14:paraId="4FE01972" w14:textId="77777777" w:rsidR="007D7DFB" w:rsidRDefault="007D7DFB" w:rsidP="0060754C">
      <w:pPr>
        <w:pStyle w:val="Tekstpodstawowy"/>
      </w:pPr>
    </w:p>
    <w:p w14:paraId="633CFEEE" w14:textId="77777777" w:rsidR="007D7DFB" w:rsidRDefault="007D7DFB" w:rsidP="0060754C">
      <w:pPr>
        <w:pStyle w:val="Tekstpodstawowy"/>
      </w:pPr>
    </w:p>
    <w:p w14:paraId="360CEC78" w14:textId="77777777" w:rsidR="007D7DFB" w:rsidRDefault="007D7DFB" w:rsidP="0060754C">
      <w:pPr>
        <w:pStyle w:val="Tekstpodstawowy"/>
      </w:pPr>
    </w:p>
    <w:p w14:paraId="28D882AC" w14:textId="77777777" w:rsidR="007D7DFB" w:rsidRDefault="003E5FB1" w:rsidP="0060754C">
      <w:pPr>
        <w:pStyle w:val="Tekstpodstawowy"/>
        <w:jc w:val="center"/>
      </w:pPr>
      <w:r>
        <w:rPr>
          <w:rStyle w:val="Mocnowyrniony"/>
          <w:rFonts w:ascii="comic sans ms;sans-serif" w:hAnsi="comic sans ms;sans-serif"/>
          <w:color w:val="FF0000"/>
          <w:sz w:val="36"/>
          <w:u w:val="single"/>
        </w:rPr>
        <w:t>BEZPIECZEŃSTWO W SIECI</w:t>
      </w:r>
    </w:p>
    <w:p w14:paraId="1519DA7A" w14:textId="77777777" w:rsidR="007D7DFB" w:rsidRDefault="007D7DFB" w:rsidP="0060754C">
      <w:pPr>
        <w:pStyle w:val="Tekstpodstawowy"/>
      </w:pPr>
    </w:p>
    <w:p w14:paraId="1BDF3391" w14:textId="2C741440" w:rsidR="007D7DFB" w:rsidRDefault="0060754C" w:rsidP="0060754C">
      <w:pPr>
        <w:pStyle w:val="Tekstpodstawowy"/>
      </w:pPr>
      <w:r>
        <w:rPr>
          <w:rStyle w:val="Mocnowyrniony"/>
          <w:rFonts w:ascii="comic sans ms;sans-serif" w:hAnsi="comic sans ms;sans-serif"/>
          <w:sz w:val="36"/>
        </w:rPr>
        <w:t>1.</w:t>
      </w:r>
      <w:r w:rsidR="003E5FB1">
        <w:rPr>
          <w:rStyle w:val="Mocnowyrniony"/>
          <w:rFonts w:ascii="comic sans ms;sans-serif" w:hAnsi="comic sans ms;sans-serif"/>
          <w:sz w:val="36"/>
        </w:rPr>
        <w:t xml:space="preserve"> PRZETWARZANIE DANYCH OSOBOWYCH DZIECKA I NAUCZYCIELA.</w:t>
      </w:r>
    </w:p>
    <w:p w14:paraId="5CCA12D2" w14:textId="77777777" w:rsidR="007D7DFB" w:rsidRDefault="003E5FB1" w:rsidP="0060754C">
      <w:pPr>
        <w:pStyle w:val="Tekstpodstawowy"/>
        <w:numPr>
          <w:ilvl w:val="0"/>
          <w:numId w:val="23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>Przetwarzanie danych osobowych podczas kształcenia zdalnego jest realizowane przez przedszkole na podstawie regulacji RODO obowiązujących w Przedszkolu oraz rozporządzania Ministerstwa Edukacji Narodowej dotyczące kształcenia zdalnego.</w:t>
      </w:r>
      <w:r>
        <w:t xml:space="preserve"> </w:t>
      </w:r>
    </w:p>
    <w:p w14:paraId="4F40F7A0" w14:textId="77777777" w:rsidR="007D7DFB" w:rsidRDefault="007D7DFB" w:rsidP="0060754C">
      <w:pPr>
        <w:pStyle w:val="Tekstpodstawowy"/>
      </w:pPr>
    </w:p>
    <w:p w14:paraId="0A68A033" w14:textId="7C39AECB" w:rsidR="007D7DFB" w:rsidRDefault="0060754C" w:rsidP="0060754C">
      <w:pPr>
        <w:pStyle w:val="Tekstpodstawowy"/>
      </w:pPr>
      <w:r>
        <w:rPr>
          <w:rStyle w:val="Mocnowyrniony"/>
          <w:rFonts w:ascii="comic sans ms;sans-serif" w:hAnsi="comic sans ms;sans-serif"/>
          <w:sz w:val="36"/>
        </w:rPr>
        <w:t xml:space="preserve">2. </w:t>
      </w:r>
      <w:r w:rsidR="003E5FB1">
        <w:rPr>
          <w:rStyle w:val="Mocnowyrniony"/>
          <w:rFonts w:ascii="comic sans ms;sans-serif" w:hAnsi="comic sans ms;sans-serif"/>
          <w:sz w:val="36"/>
        </w:rPr>
        <w:t xml:space="preserve">BEZPIECZNEŃSTWO W SIECI INTERNET </w:t>
      </w:r>
      <w:proofErr w:type="gramStart"/>
      <w:r w:rsidR="003E5FB1">
        <w:rPr>
          <w:rStyle w:val="Mocnowyrniony"/>
          <w:rFonts w:ascii="comic sans ms;sans-serif" w:hAnsi="comic sans ms;sans-serif"/>
          <w:sz w:val="36"/>
        </w:rPr>
        <w:t>PODCZAS  ZDALNYCH</w:t>
      </w:r>
      <w:proofErr w:type="gramEnd"/>
      <w:r w:rsidR="003E5FB1">
        <w:rPr>
          <w:rStyle w:val="Mocnowyrniony"/>
          <w:rFonts w:ascii="comic sans ms;sans-serif" w:hAnsi="comic sans ms;sans-serif"/>
          <w:sz w:val="36"/>
        </w:rPr>
        <w:t xml:space="preserve"> ZAJĘĆ.</w:t>
      </w:r>
    </w:p>
    <w:p w14:paraId="6AD68DA8" w14:textId="77777777" w:rsidR="007D7DFB" w:rsidRDefault="003E5FB1" w:rsidP="0060754C">
      <w:pPr>
        <w:pStyle w:val="Tekstpodstawowy"/>
        <w:numPr>
          <w:ilvl w:val="0"/>
          <w:numId w:val="24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lastRenderedPageBreak/>
        <w:t>Ponieważ współczesne systemy operacyjne mają charakter wielozadaniowy, a urządzenia przeznaczone w domu dziecka do realizacji zdalnej edukacji mogą zawierać połączenia prowadzące do szkodliwych stron, należy zachować szczególną czujność, która wynika z obowiązków opiekuńczych rodziców lub opiekunów prawnych.</w:t>
      </w:r>
      <w:r>
        <w:t xml:space="preserve"> </w:t>
      </w:r>
    </w:p>
    <w:p w14:paraId="44054AA9" w14:textId="77777777" w:rsidR="007D7DFB" w:rsidRDefault="007D7DFB" w:rsidP="0060754C">
      <w:pPr>
        <w:pStyle w:val="Tekstpodstawowy"/>
      </w:pPr>
    </w:p>
    <w:p w14:paraId="1A0E0D23" w14:textId="095BEB1B" w:rsidR="007D7DFB" w:rsidRDefault="0060754C" w:rsidP="0060754C">
      <w:pPr>
        <w:pStyle w:val="Tekstpodstawowy"/>
      </w:pPr>
      <w:r>
        <w:rPr>
          <w:rStyle w:val="Mocnowyrniony"/>
          <w:rFonts w:ascii="comic sans ms;sans-serif" w:hAnsi="comic sans ms;sans-serif"/>
          <w:sz w:val="36"/>
        </w:rPr>
        <w:t>3</w:t>
      </w:r>
      <w:r w:rsidR="003E5FB1">
        <w:rPr>
          <w:rStyle w:val="Mocnowyrniony"/>
          <w:rFonts w:ascii="comic sans ms;sans-serif" w:hAnsi="comic sans ms;sans-serif"/>
          <w:sz w:val="36"/>
        </w:rPr>
        <w:t>. ZAGROŻENIA, KTÓRE TRZEBA BRAĆ POD UWAGĘ.</w:t>
      </w:r>
    </w:p>
    <w:p w14:paraId="281AC617" w14:textId="77777777" w:rsidR="007D7DFB" w:rsidRDefault="003E5FB1" w:rsidP="0060754C">
      <w:pPr>
        <w:pStyle w:val="Tekstpodstawowy"/>
        <w:numPr>
          <w:ilvl w:val="0"/>
          <w:numId w:val="25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Istnieje kilka grup ryzyka, do których należy cyberprzestępczość, wyłudzanie danych, zagrożenia związane ze szkodliwym oprogramowaniem oraz szkodliwymi treściami.</w:t>
      </w:r>
      <w:r>
        <w:t xml:space="preserve"> </w:t>
      </w:r>
    </w:p>
    <w:p w14:paraId="262E3A0C" w14:textId="77777777" w:rsidR="007D7DFB" w:rsidRDefault="003E5FB1" w:rsidP="0060754C">
      <w:pPr>
        <w:pStyle w:val="Tekstpodstawowy"/>
        <w:numPr>
          <w:ilvl w:val="0"/>
          <w:numId w:val="25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Ochrona dzieci przed tymi i innymi zagrożeniami jest obowiązkiem rodziców lub opiekunów prawnych.</w:t>
      </w:r>
      <w:r>
        <w:t xml:space="preserve"> </w:t>
      </w:r>
    </w:p>
    <w:p w14:paraId="5675A218" w14:textId="77777777" w:rsidR="007D7DFB" w:rsidRDefault="003E5FB1" w:rsidP="0060754C">
      <w:pPr>
        <w:pStyle w:val="Tekstpodstawowy"/>
        <w:numPr>
          <w:ilvl w:val="0"/>
          <w:numId w:val="25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 xml:space="preserve">Wszystkich rodziców oraz pedagogów, którzy chcieliby więcej dowiedzieć się na temat niebezpieczeństw czyhających na dzieci w Internecie oraz chcieli poznać skuteczne metody na wyeliminowanie zagrożeń zapraszamy na stronę: </w:t>
      </w:r>
      <w:hyperlink r:id="rId6">
        <w:r>
          <w:rPr>
            <w:rStyle w:val="czeinternetowe"/>
            <w:rFonts w:ascii="comic sans ms;sans-serif" w:hAnsi="comic sans ms;sans-serif"/>
            <w:sz w:val="36"/>
          </w:rPr>
          <w:t>https://sieciaki.pl/dla-rodzicow-i-nauczycieli/przydatne-linki</w:t>
        </w:r>
      </w:hyperlink>
    </w:p>
    <w:p w14:paraId="79D85459" w14:textId="77777777" w:rsidR="007D7DFB" w:rsidRDefault="007D7DFB" w:rsidP="0060754C">
      <w:pPr>
        <w:pStyle w:val="Tekstpodstawowy"/>
        <w:rPr>
          <w:rStyle w:val="Mocnowyrniony"/>
        </w:rPr>
      </w:pPr>
    </w:p>
    <w:p w14:paraId="7B28CE2B" w14:textId="61667B50" w:rsidR="007D7DFB" w:rsidRDefault="0060754C" w:rsidP="0060754C">
      <w:pPr>
        <w:pStyle w:val="Tekstpodstawowy"/>
      </w:pPr>
      <w:r>
        <w:rPr>
          <w:rStyle w:val="Mocnowyrniony"/>
          <w:rFonts w:ascii="comic sans ms;sans-serif" w:hAnsi="comic sans ms;sans-serif"/>
          <w:sz w:val="36"/>
        </w:rPr>
        <w:t>4</w:t>
      </w:r>
      <w:r w:rsidR="003E5FB1">
        <w:rPr>
          <w:rStyle w:val="Mocnowyrniony"/>
          <w:rFonts w:ascii="comic sans ms;sans-serif" w:hAnsi="comic sans ms;sans-serif"/>
          <w:sz w:val="36"/>
        </w:rPr>
        <w:t>.  NIEBEZPIECZNE TREŚCI.</w:t>
      </w:r>
    </w:p>
    <w:p w14:paraId="677A40EE" w14:textId="77777777" w:rsidR="007D7DFB" w:rsidRDefault="003E5FB1" w:rsidP="0060754C">
      <w:pPr>
        <w:pStyle w:val="Tekstpodstawowy"/>
        <w:numPr>
          <w:ilvl w:val="0"/>
          <w:numId w:val="26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Trzeba zwracać uwagę na wszystkie programy, strony internetowe używane podczas nauczania zdalnego.</w:t>
      </w:r>
      <w:r>
        <w:t xml:space="preserve"> </w:t>
      </w:r>
    </w:p>
    <w:p w14:paraId="5819C74C" w14:textId="77777777" w:rsidR="007D7DFB" w:rsidRDefault="003E5FB1" w:rsidP="0060754C">
      <w:pPr>
        <w:pStyle w:val="Tekstpodstawowy"/>
        <w:numPr>
          <w:ilvl w:val="0"/>
          <w:numId w:val="26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Nauczyciel korzystając z tego typu rozwiązań i wskazując je dzieciom podczas nauczania zdalnego kieruje się zasadami bezpieczeństwa w sieci.</w:t>
      </w:r>
      <w:r>
        <w:t xml:space="preserve"> </w:t>
      </w:r>
    </w:p>
    <w:p w14:paraId="6FFF8A78" w14:textId="77777777" w:rsidR="007D7DFB" w:rsidRDefault="003E5FB1" w:rsidP="0060754C">
      <w:pPr>
        <w:pStyle w:val="Tekstpodstawowy"/>
        <w:numPr>
          <w:ilvl w:val="0"/>
          <w:numId w:val="26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 xml:space="preserve">Korzystając z nich należy także ją zachować, w szczególności nie korzystać ze stron wskazywanych przez </w:t>
      </w:r>
      <w:r>
        <w:rPr>
          <w:rFonts w:ascii="comic sans ms;sans-serif" w:hAnsi="comic sans ms;sans-serif"/>
          <w:sz w:val="36"/>
        </w:rPr>
        <w:lastRenderedPageBreak/>
        <w:t>przeglądarkę lub programu antywirusowe zainstalowane na komputerze jako podejrzane.</w:t>
      </w:r>
      <w:r>
        <w:t xml:space="preserve"> </w:t>
      </w:r>
    </w:p>
    <w:p w14:paraId="397011F5" w14:textId="77777777" w:rsidR="007D7DFB" w:rsidRDefault="003E5FB1" w:rsidP="0060754C">
      <w:pPr>
        <w:pStyle w:val="Tekstpodstawowy"/>
        <w:numPr>
          <w:ilvl w:val="0"/>
          <w:numId w:val="26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>Nie należy także klikać na reklamy internetowe, na linki do serwisów nie wskazywanych bezpośrednio przez nauczyciela, nie pobierać załączników nie wskazanych przez nauczyciela</w:t>
      </w:r>
      <w:r>
        <w:t xml:space="preserve"> </w:t>
      </w:r>
    </w:p>
    <w:p w14:paraId="1B6DC14B" w14:textId="6E944F00" w:rsidR="007D7DFB" w:rsidRDefault="0060754C" w:rsidP="0060754C">
      <w:pPr>
        <w:pStyle w:val="Tekstpodstawowy"/>
      </w:pPr>
      <w:r>
        <w:rPr>
          <w:rStyle w:val="Mocnowyrniony"/>
          <w:rFonts w:ascii="comic sans ms;sans-serif" w:hAnsi="comic sans ms;sans-serif"/>
          <w:sz w:val="36"/>
        </w:rPr>
        <w:t>5</w:t>
      </w:r>
      <w:r w:rsidR="003E5FB1">
        <w:rPr>
          <w:rStyle w:val="Mocnowyrniony"/>
          <w:rFonts w:ascii="comic sans ms;sans-serif" w:hAnsi="comic sans ms;sans-serif"/>
          <w:sz w:val="36"/>
        </w:rPr>
        <w:t>. KORESPONDENCJA NAUCZYCIELA Z DZIECKIEM.</w:t>
      </w:r>
    </w:p>
    <w:p w14:paraId="5C9D1331" w14:textId="77777777" w:rsidR="007D7DFB" w:rsidRDefault="003E5FB1" w:rsidP="0060754C">
      <w:pPr>
        <w:pStyle w:val="Tekstpodstawowy"/>
        <w:numPr>
          <w:ilvl w:val="0"/>
          <w:numId w:val="27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 xml:space="preserve">Podstawowa komunikacja będzie odbywała się tylko za pomocą strony internetowej przedszkola oraz poczty elektronicznej danej grupy.  </w:t>
      </w:r>
    </w:p>
    <w:p w14:paraId="10F61A71" w14:textId="77777777" w:rsidR="007D7DFB" w:rsidRDefault="003E5FB1" w:rsidP="0060754C">
      <w:pPr>
        <w:pStyle w:val="Tekstpodstawowy"/>
        <w:numPr>
          <w:ilvl w:val="0"/>
          <w:numId w:val="28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Należy zakładać, że wszystkie aktywności w kanałach spoza wykazu nie pochodzą z przedszkola.</w:t>
      </w:r>
      <w:r>
        <w:t xml:space="preserve"> </w:t>
      </w:r>
    </w:p>
    <w:p w14:paraId="4C611A25" w14:textId="77777777" w:rsidR="007D7DFB" w:rsidRDefault="003E5FB1" w:rsidP="0060754C">
      <w:pPr>
        <w:pStyle w:val="Tekstpodstawowy"/>
        <w:numPr>
          <w:ilvl w:val="0"/>
          <w:numId w:val="28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>Zachowanie czujności w tym zakresie jest obowiązkiem rodziców lub prawnych opiekunów dziecka.</w:t>
      </w:r>
      <w:r>
        <w:t xml:space="preserve"> </w:t>
      </w:r>
    </w:p>
    <w:p w14:paraId="4434E704" w14:textId="77777777" w:rsidR="007D7DFB" w:rsidRDefault="007D7DFB" w:rsidP="0060754C">
      <w:pPr>
        <w:pStyle w:val="Tekstpodstawowy"/>
      </w:pPr>
    </w:p>
    <w:p w14:paraId="3C8F5BAC" w14:textId="77777777" w:rsidR="007D7DFB" w:rsidRDefault="007D7DFB" w:rsidP="0060754C">
      <w:pPr>
        <w:pStyle w:val="Tekstpodstawowy"/>
      </w:pPr>
    </w:p>
    <w:p w14:paraId="62BC9971" w14:textId="4B56E41E" w:rsidR="007D7DFB" w:rsidRDefault="0060754C" w:rsidP="0060754C">
      <w:pPr>
        <w:pStyle w:val="Tekstpodstawowy"/>
      </w:pPr>
      <w:r>
        <w:rPr>
          <w:rStyle w:val="Mocnowyrniony"/>
          <w:rFonts w:ascii="comic sans ms;sans-serif" w:hAnsi="comic sans ms;sans-serif"/>
          <w:sz w:val="36"/>
        </w:rPr>
        <w:t>6</w:t>
      </w:r>
      <w:r w:rsidR="003E5FB1">
        <w:rPr>
          <w:rStyle w:val="Mocnowyrniony"/>
          <w:rFonts w:ascii="comic sans ms;sans-serif" w:hAnsi="comic sans ms;sans-serif"/>
          <w:sz w:val="36"/>
        </w:rPr>
        <w:t>. ROZWIĄZANIA DO KONTROLI RODZICIELSKIEJ POWINNY BYĆ ZAINSTALOWANE W SYSTEMIE OPERACYJNYM URZĄDZENIA Z KTÓREGO KORZYSTA DZIECKO.</w:t>
      </w:r>
    </w:p>
    <w:p w14:paraId="78577A96" w14:textId="77777777" w:rsidR="007D7DFB" w:rsidRDefault="003E5FB1" w:rsidP="0060754C">
      <w:pPr>
        <w:pStyle w:val="Tekstpodstawowy"/>
        <w:numPr>
          <w:ilvl w:val="0"/>
          <w:numId w:val="29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 xml:space="preserve">Wybór i sposób zainstalowania rozwiązań do kontroli rodzicielskiej należy do rodzica. </w:t>
      </w:r>
      <w:hyperlink r:id="rId7">
        <w:r>
          <w:rPr>
            <w:rStyle w:val="czeinternetowe"/>
            <w:rFonts w:ascii="comic sans ms;sans-serif" w:hAnsi="comic sans ms;sans-serif"/>
            <w:sz w:val="36"/>
          </w:rPr>
          <w:t>https://fdds.pl/baza_wiedzy/bezpieczenstwo-dziecka-sieci</w:t>
        </w:r>
        <w:r>
          <w:rPr>
            <w:rStyle w:val="czeinternetowe"/>
            <w:rFonts w:ascii="comic sans ms;sans-serif" w:hAnsi="comic sans ms;sans-serif"/>
            <w:color w:val="339966"/>
            <w:sz w:val="36"/>
          </w:rPr>
          <w:t>/</w:t>
        </w:r>
      </w:hyperlink>
      <w:r>
        <w:rPr>
          <w:rFonts w:ascii="comic sans ms;sans-serif" w:hAnsi="comic sans ms;sans-serif"/>
          <w:color w:val="339966"/>
          <w:sz w:val="36"/>
        </w:rPr>
        <w:t xml:space="preserve">, </w:t>
      </w:r>
      <w:hyperlink r:id="rId8">
        <w:r>
          <w:rPr>
            <w:rStyle w:val="czeinternetowe"/>
            <w:rFonts w:ascii="comic sans ms;sans-serif" w:hAnsi="comic sans ms;sans-serif"/>
            <w:sz w:val="36"/>
          </w:rPr>
          <w:t>https://rodzice.fdds.pl/wiedza/kampania-domowe-zasady-ekranowe/</w:t>
        </w:r>
      </w:hyperlink>
      <w:r>
        <w:t xml:space="preserve"> </w:t>
      </w:r>
    </w:p>
    <w:p w14:paraId="4F06B3F8" w14:textId="77777777" w:rsidR="007D7DFB" w:rsidRDefault="007D7DFB" w:rsidP="0060754C">
      <w:pPr>
        <w:pStyle w:val="Tekstpodstawowy"/>
      </w:pPr>
    </w:p>
    <w:p w14:paraId="4F330516" w14:textId="77777777" w:rsidR="007D7DFB" w:rsidRDefault="003E5FB1" w:rsidP="0060754C">
      <w:pPr>
        <w:pStyle w:val="Tekstpodstawowy"/>
        <w:rPr>
          <w:rFonts w:ascii="comic sans ms;sans-serif" w:hAnsi="comic sans ms;sans-serif" w:hint="eastAsia"/>
          <w:sz w:val="36"/>
        </w:rPr>
      </w:pPr>
      <w:r>
        <w:rPr>
          <w:rFonts w:ascii="comic sans ms;sans-serif" w:hAnsi="comic sans ms;sans-serif"/>
          <w:sz w:val="36"/>
        </w:rPr>
        <w:t>Uwaga:</w:t>
      </w:r>
    </w:p>
    <w:p w14:paraId="73570E95" w14:textId="77777777" w:rsidR="007D7DFB" w:rsidRDefault="003E5FB1" w:rsidP="0060754C">
      <w:pPr>
        <w:pStyle w:val="Tekstpodstawowy"/>
        <w:rPr>
          <w:rFonts w:ascii="comic sans ms;sans-serif" w:hAnsi="comic sans ms;sans-serif" w:hint="eastAsia"/>
          <w:sz w:val="36"/>
        </w:rPr>
      </w:pPr>
      <w:r>
        <w:rPr>
          <w:rFonts w:ascii="comic sans ms;sans-serif" w:hAnsi="comic sans ms;sans-serif"/>
          <w:sz w:val="36"/>
        </w:rPr>
        <w:lastRenderedPageBreak/>
        <w:t>Ponieważ sytuacja zdalnego nauczania jest nietypowa i trudna organizacyjnie, przedstawione zasady mogą być modyfikowane w miarę pojawiających się potrzeb.</w:t>
      </w:r>
    </w:p>
    <w:p w14:paraId="6DD7520D" w14:textId="77777777" w:rsidR="007D7DFB" w:rsidRDefault="003E5FB1" w:rsidP="0060754C">
      <w:pPr>
        <w:pStyle w:val="Tekstpodstawowy"/>
        <w:rPr>
          <w:rFonts w:ascii="comic sans ms;sans-serif" w:hAnsi="comic sans ms;sans-serif" w:hint="eastAsia"/>
          <w:sz w:val="36"/>
        </w:rPr>
      </w:pPr>
      <w:r>
        <w:rPr>
          <w:rFonts w:ascii="comic sans ms;sans-serif" w:hAnsi="comic sans ms;sans-serif"/>
          <w:sz w:val="36"/>
        </w:rPr>
        <w:t>Ewentualne zmiany będą komunikowane wszystkim przedstawicielom</w:t>
      </w:r>
    </w:p>
    <w:p w14:paraId="7873BA86" w14:textId="77777777" w:rsidR="007D7DFB" w:rsidRDefault="007D7DFB" w:rsidP="0060754C">
      <w:pPr>
        <w:pStyle w:val="Tekstpodstawowy"/>
      </w:pPr>
    </w:p>
    <w:p w14:paraId="0AC7A5FD" w14:textId="77777777" w:rsidR="007D7DFB" w:rsidRDefault="003E5FB1" w:rsidP="0060754C">
      <w:pPr>
        <w:pStyle w:val="Tekstpodstawowy"/>
        <w:jc w:val="center"/>
      </w:pPr>
      <w:r>
        <w:rPr>
          <w:rStyle w:val="Mocnowyrniony"/>
          <w:rFonts w:ascii="comic sans ms;sans-serif" w:hAnsi="comic sans ms;sans-serif"/>
          <w:color w:val="FF0000"/>
          <w:sz w:val="36"/>
          <w:u w:val="single"/>
        </w:rPr>
        <w:t>INFORMACJA DLA RODZICÓW</w:t>
      </w:r>
    </w:p>
    <w:p w14:paraId="28377F67" w14:textId="77777777" w:rsidR="007D7DFB" w:rsidRDefault="003E5FB1" w:rsidP="0060754C">
      <w:pPr>
        <w:pStyle w:val="Tekstpodstawowy"/>
      </w:pPr>
      <w:r>
        <w:rPr>
          <w:rStyle w:val="Mocnowyrniony"/>
          <w:rFonts w:ascii="comic sans ms;sans-serif" w:hAnsi="comic sans ms;sans-serif"/>
          <w:sz w:val="36"/>
        </w:rPr>
        <w:t>RADA RODZICÓW</w:t>
      </w:r>
    </w:p>
    <w:p w14:paraId="741F5780" w14:textId="77777777" w:rsidR="007D7DFB" w:rsidRDefault="003E5FB1" w:rsidP="0060754C">
      <w:pPr>
        <w:pStyle w:val="Tekstpodstawowy"/>
        <w:numPr>
          <w:ilvl w:val="0"/>
          <w:numId w:val="30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Nadal funkcjonuje Rada Rodziców, która jest kolegialnym organem przedszkola reprezentującym ogół rodziców przedszkolaków.</w:t>
      </w:r>
      <w:r>
        <w:t xml:space="preserve"> </w:t>
      </w:r>
    </w:p>
    <w:p w14:paraId="716CB578" w14:textId="77777777" w:rsidR="007D7DFB" w:rsidRDefault="003E5FB1" w:rsidP="0060754C">
      <w:pPr>
        <w:pStyle w:val="Tekstpodstawowy"/>
        <w:numPr>
          <w:ilvl w:val="0"/>
          <w:numId w:val="30"/>
        </w:numPr>
        <w:tabs>
          <w:tab w:val="left" w:pos="707"/>
        </w:tabs>
        <w:spacing w:after="0"/>
      </w:pPr>
      <w:r>
        <w:rPr>
          <w:rFonts w:ascii="comic sans ms;sans-serif" w:hAnsi="comic sans ms;sans-serif"/>
          <w:sz w:val="36"/>
        </w:rPr>
        <w:t>Rada Rodziców nie może się zbierać na zebraniach.</w:t>
      </w:r>
      <w:r>
        <w:t xml:space="preserve"> </w:t>
      </w:r>
    </w:p>
    <w:p w14:paraId="727AB30D" w14:textId="77777777" w:rsidR="007D7DFB" w:rsidRDefault="003E5FB1" w:rsidP="0060754C">
      <w:pPr>
        <w:pStyle w:val="Tekstpodstawowy"/>
        <w:numPr>
          <w:ilvl w:val="0"/>
          <w:numId w:val="30"/>
        </w:numPr>
        <w:tabs>
          <w:tab w:val="left" w:pos="707"/>
        </w:tabs>
      </w:pPr>
      <w:r>
        <w:rPr>
          <w:rFonts w:ascii="comic sans ms;sans-serif" w:hAnsi="comic sans ms;sans-serif"/>
          <w:sz w:val="36"/>
        </w:rPr>
        <w:t>Przewodniczący Rady Rodziców, po wcześniejszych uzgodnieniach telefonicznych z pozostałymi członkami Rady Rodziców ma prawo zgłaszać uwagi, wnioski i zastrzeżenia do działań związanych z organizacją kształcenia na odległość do wychowawcy grupy przedszkolnej lub do dyrektora.</w:t>
      </w:r>
      <w:r>
        <w:t xml:space="preserve"> </w:t>
      </w:r>
    </w:p>
    <w:p w14:paraId="683400AB" w14:textId="77777777" w:rsidR="007D7DFB" w:rsidRDefault="007D7DFB" w:rsidP="0060754C">
      <w:pPr>
        <w:pStyle w:val="Tekstpodstawowy"/>
      </w:pPr>
    </w:p>
    <w:p w14:paraId="2E0A7F35" w14:textId="77777777" w:rsidR="007D7DFB" w:rsidRDefault="003E5FB1" w:rsidP="0060754C">
      <w:pPr>
        <w:pStyle w:val="Tekstpodstawowy"/>
        <w:rPr>
          <w:rFonts w:ascii="comic sans ms;sans-serif" w:hAnsi="comic sans ms;sans-serif" w:hint="eastAsia"/>
          <w:sz w:val="36"/>
        </w:rPr>
      </w:pPr>
      <w:r>
        <w:rPr>
          <w:rFonts w:ascii="comic sans ms;sans-serif" w:hAnsi="comic sans ms;sans-serif"/>
          <w:sz w:val="36"/>
        </w:rPr>
        <w:t>Prosimy rodziców o zapoznanie się z ww. dokumentami i wyjaśnienie zasad nauki zdalnej swoim dzieciom oraz ich przestrzeganie. W ten sposób nauka zdalna będzie prowadzona przy zachowaniu zasad bezpieczeństwa i higieny pracy dzieci i nauczycieli oraz zasad bezpieczeństwa w sieci.</w:t>
      </w:r>
    </w:p>
    <w:p w14:paraId="63BEDAFC" w14:textId="77777777" w:rsidR="007D7DFB" w:rsidRDefault="007D7DFB" w:rsidP="0060754C">
      <w:pPr>
        <w:pStyle w:val="Tekstpodstawowy"/>
        <w:rPr>
          <w:rFonts w:ascii="comic sans ms;sans-serif" w:hAnsi="comic sans ms;sans-serif" w:hint="eastAsia"/>
          <w:sz w:val="36"/>
        </w:rPr>
      </w:pPr>
    </w:p>
    <w:p w14:paraId="2BE3E15F" w14:textId="587C3D96" w:rsidR="007D7DFB" w:rsidRDefault="003E5FB1" w:rsidP="0060754C">
      <w:pPr>
        <w:pStyle w:val="Tekstpodstawowy"/>
        <w:jc w:val="right"/>
        <w:rPr>
          <w:rFonts w:ascii="comic sans ms;sans-serif" w:hAnsi="comic sans ms;sans-serif" w:hint="eastAsia"/>
          <w:sz w:val="36"/>
        </w:rPr>
      </w:pPr>
      <w:r>
        <w:rPr>
          <w:rFonts w:ascii="comic sans ms;sans-serif" w:hAnsi="comic sans ms;sans-serif"/>
          <w:sz w:val="36"/>
        </w:rPr>
        <w:t xml:space="preserve">Dyrektor </w:t>
      </w:r>
    </w:p>
    <w:p w14:paraId="6049BB99" w14:textId="7FA783E7" w:rsidR="007D7DFB" w:rsidRDefault="003E5FB1" w:rsidP="0060754C">
      <w:pPr>
        <w:pStyle w:val="Tekstpodstawowy"/>
        <w:jc w:val="right"/>
        <w:rPr>
          <w:rFonts w:ascii="comic sans ms;sans-serif" w:hAnsi="comic sans ms;sans-serif" w:hint="eastAsia"/>
          <w:sz w:val="36"/>
        </w:rPr>
      </w:pPr>
      <w:r>
        <w:rPr>
          <w:rFonts w:ascii="comic sans ms;sans-serif" w:hAnsi="comic sans ms;sans-serif"/>
          <w:sz w:val="36"/>
        </w:rPr>
        <w:t xml:space="preserve">Jolanta </w:t>
      </w:r>
      <w:proofErr w:type="spellStart"/>
      <w:r>
        <w:rPr>
          <w:rFonts w:ascii="comic sans ms;sans-serif" w:hAnsi="comic sans ms;sans-serif"/>
          <w:sz w:val="36"/>
        </w:rPr>
        <w:t>Piejek</w:t>
      </w:r>
      <w:proofErr w:type="spellEnd"/>
    </w:p>
    <w:p w14:paraId="07AEBE5E" w14:textId="77777777" w:rsidR="007D7DFB" w:rsidRDefault="007D7DFB">
      <w:pPr>
        <w:pStyle w:val="Tekstpodstawowy"/>
        <w:jc w:val="right"/>
      </w:pPr>
    </w:p>
    <w:sectPr w:rsidR="007D7DFB" w:rsidSect="007D7DFB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;sans-serif">
    <w:altName w:val="Times New Roman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book antiqua;palatino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F84"/>
    <w:multiLevelType w:val="multilevel"/>
    <w:tmpl w:val="A54CE7E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048D39F3"/>
    <w:multiLevelType w:val="multilevel"/>
    <w:tmpl w:val="BDAAD9B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06DB36B6"/>
    <w:multiLevelType w:val="multilevel"/>
    <w:tmpl w:val="22522FA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BDE7B6C"/>
    <w:multiLevelType w:val="multilevel"/>
    <w:tmpl w:val="7802708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C961A51"/>
    <w:multiLevelType w:val="multilevel"/>
    <w:tmpl w:val="8E0011F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120F013D"/>
    <w:multiLevelType w:val="multilevel"/>
    <w:tmpl w:val="7E80786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12480EC5"/>
    <w:multiLevelType w:val="multilevel"/>
    <w:tmpl w:val="94D6665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12737FEC"/>
    <w:multiLevelType w:val="multilevel"/>
    <w:tmpl w:val="AB428C8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131965B8"/>
    <w:multiLevelType w:val="multilevel"/>
    <w:tmpl w:val="FF36749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199F1E41"/>
    <w:multiLevelType w:val="multilevel"/>
    <w:tmpl w:val="B07AB144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A7830E7"/>
    <w:multiLevelType w:val="multilevel"/>
    <w:tmpl w:val="AF34ECC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1BAC41C9"/>
    <w:multiLevelType w:val="multilevel"/>
    <w:tmpl w:val="1FE4E1F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 w15:restartNumberingAfterBreak="0">
    <w:nsid w:val="248007F2"/>
    <w:multiLevelType w:val="multilevel"/>
    <w:tmpl w:val="223004A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 w15:restartNumberingAfterBreak="0">
    <w:nsid w:val="2BE235E5"/>
    <w:multiLevelType w:val="multilevel"/>
    <w:tmpl w:val="9EEA144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 w15:restartNumberingAfterBreak="0">
    <w:nsid w:val="32B208B4"/>
    <w:multiLevelType w:val="multilevel"/>
    <w:tmpl w:val="421467A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 w15:restartNumberingAfterBreak="0">
    <w:nsid w:val="3C5D6F32"/>
    <w:multiLevelType w:val="multilevel"/>
    <w:tmpl w:val="666A7BE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 w15:restartNumberingAfterBreak="0">
    <w:nsid w:val="3F7A6A5A"/>
    <w:multiLevelType w:val="multilevel"/>
    <w:tmpl w:val="986C0C8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 w15:restartNumberingAfterBreak="0">
    <w:nsid w:val="42F02DCB"/>
    <w:multiLevelType w:val="multilevel"/>
    <w:tmpl w:val="E9DC584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 w15:restartNumberingAfterBreak="0">
    <w:nsid w:val="44FF2B8A"/>
    <w:multiLevelType w:val="multilevel"/>
    <w:tmpl w:val="0C72B07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 w15:restartNumberingAfterBreak="0">
    <w:nsid w:val="480662A0"/>
    <w:multiLevelType w:val="multilevel"/>
    <w:tmpl w:val="A14EB48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 w15:restartNumberingAfterBreak="0">
    <w:nsid w:val="4CA62F6E"/>
    <w:multiLevelType w:val="multilevel"/>
    <w:tmpl w:val="8B8CEDB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 w15:restartNumberingAfterBreak="0">
    <w:nsid w:val="4CE5423F"/>
    <w:multiLevelType w:val="multilevel"/>
    <w:tmpl w:val="4482A18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 w15:restartNumberingAfterBreak="0">
    <w:nsid w:val="5B452D73"/>
    <w:multiLevelType w:val="multilevel"/>
    <w:tmpl w:val="C1906AF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 w15:restartNumberingAfterBreak="0">
    <w:nsid w:val="61634C35"/>
    <w:multiLevelType w:val="multilevel"/>
    <w:tmpl w:val="AFC46BC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 w15:restartNumberingAfterBreak="0">
    <w:nsid w:val="650E0D2C"/>
    <w:multiLevelType w:val="multilevel"/>
    <w:tmpl w:val="0F5A30C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5" w15:restartNumberingAfterBreak="0">
    <w:nsid w:val="69093C2F"/>
    <w:multiLevelType w:val="multilevel"/>
    <w:tmpl w:val="3C5CDE82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6" w15:restartNumberingAfterBreak="0">
    <w:nsid w:val="6B5B54DE"/>
    <w:multiLevelType w:val="multilevel"/>
    <w:tmpl w:val="0100DCC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 w15:restartNumberingAfterBreak="0">
    <w:nsid w:val="789F31AB"/>
    <w:multiLevelType w:val="multilevel"/>
    <w:tmpl w:val="4330EAA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8" w15:restartNumberingAfterBreak="0">
    <w:nsid w:val="78D4274E"/>
    <w:multiLevelType w:val="multilevel"/>
    <w:tmpl w:val="3530C45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 w15:restartNumberingAfterBreak="0">
    <w:nsid w:val="7BFA75F0"/>
    <w:multiLevelType w:val="multilevel"/>
    <w:tmpl w:val="A40607E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0"/>
  </w:num>
  <w:num w:numId="5">
    <w:abstractNumId w:val="1"/>
  </w:num>
  <w:num w:numId="6">
    <w:abstractNumId w:val="24"/>
  </w:num>
  <w:num w:numId="7">
    <w:abstractNumId w:val="0"/>
  </w:num>
  <w:num w:numId="8">
    <w:abstractNumId w:val="13"/>
  </w:num>
  <w:num w:numId="9">
    <w:abstractNumId w:val="6"/>
  </w:num>
  <w:num w:numId="10">
    <w:abstractNumId w:val="27"/>
  </w:num>
  <w:num w:numId="11">
    <w:abstractNumId w:val="20"/>
  </w:num>
  <w:num w:numId="12">
    <w:abstractNumId w:val="29"/>
  </w:num>
  <w:num w:numId="13">
    <w:abstractNumId w:val="18"/>
  </w:num>
  <w:num w:numId="14">
    <w:abstractNumId w:val="14"/>
  </w:num>
  <w:num w:numId="15">
    <w:abstractNumId w:val="11"/>
  </w:num>
  <w:num w:numId="16">
    <w:abstractNumId w:val="7"/>
  </w:num>
  <w:num w:numId="17">
    <w:abstractNumId w:val="4"/>
  </w:num>
  <w:num w:numId="18">
    <w:abstractNumId w:val="21"/>
  </w:num>
  <w:num w:numId="19">
    <w:abstractNumId w:val="8"/>
  </w:num>
  <w:num w:numId="20">
    <w:abstractNumId w:val="5"/>
  </w:num>
  <w:num w:numId="21">
    <w:abstractNumId w:val="15"/>
  </w:num>
  <w:num w:numId="22">
    <w:abstractNumId w:val="12"/>
  </w:num>
  <w:num w:numId="23">
    <w:abstractNumId w:val="28"/>
  </w:num>
  <w:num w:numId="24">
    <w:abstractNumId w:val="17"/>
  </w:num>
  <w:num w:numId="25">
    <w:abstractNumId w:val="22"/>
  </w:num>
  <w:num w:numId="26">
    <w:abstractNumId w:val="2"/>
  </w:num>
  <w:num w:numId="27">
    <w:abstractNumId w:val="23"/>
  </w:num>
  <w:num w:numId="28">
    <w:abstractNumId w:val="25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DFB"/>
    <w:rsid w:val="00090075"/>
    <w:rsid w:val="003E5FB1"/>
    <w:rsid w:val="0060754C"/>
    <w:rsid w:val="007D7DFB"/>
    <w:rsid w:val="008F48B8"/>
    <w:rsid w:val="00D53F52"/>
    <w:rsid w:val="00DD29AB"/>
    <w:rsid w:val="00D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5C15"/>
  <w15:docId w15:val="{6B1D188A-3057-B84A-B205-8F07F13B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DFB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"/>
    <w:next w:val="Tekstpodstawowy"/>
    <w:qFormat/>
    <w:rsid w:val="007D7DFB"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Nagwek21">
    <w:name w:val="Nagłówek 21"/>
    <w:basedOn w:val="Nagwek"/>
    <w:next w:val="Tekstpodstawowy"/>
    <w:qFormat/>
    <w:rsid w:val="007D7DFB"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customStyle="1" w:styleId="Nagwek31">
    <w:name w:val="Nagłówek 31"/>
    <w:basedOn w:val="Nagwek"/>
    <w:next w:val="Tekstpodstawowy"/>
    <w:qFormat/>
    <w:rsid w:val="007D7DFB"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character" w:customStyle="1" w:styleId="Znakiwypunktowania">
    <w:name w:val="Znaki wypunktowania"/>
    <w:qFormat/>
    <w:rsid w:val="007D7DFB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7D7DFB"/>
    <w:rPr>
      <w:color w:val="000080"/>
      <w:u w:val="single"/>
    </w:rPr>
  </w:style>
  <w:style w:type="character" w:customStyle="1" w:styleId="Wyrnienie">
    <w:name w:val="Wyróżnienie"/>
    <w:qFormat/>
    <w:rsid w:val="007D7DFB"/>
    <w:rPr>
      <w:i/>
      <w:iCs/>
    </w:rPr>
  </w:style>
  <w:style w:type="character" w:customStyle="1" w:styleId="Mocnowyrniony">
    <w:name w:val="Mocno wyróżniony"/>
    <w:qFormat/>
    <w:rsid w:val="007D7DFB"/>
    <w:rPr>
      <w:b/>
      <w:bCs/>
    </w:rPr>
  </w:style>
  <w:style w:type="character" w:customStyle="1" w:styleId="Znakinumeracji">
    <w:name w:val="Znaki numeracji"/>
    <w:qFormat/>
    <w:rsid w:val="007D7DFB"/>
  </w:style>
  <w:style w:type="character" w:customStyle="1" w:styleId="ListLabel1">
    <w:name w:val="ListLabel 1"/>
    <w:qFormat/>
    <w:rsid w:val="007D7DFB"/>
    <w:rPr>
      <w:rFonts w:cs="OpenSymbol"/>
    </w:rPr>
  </w:style>
  <w:style w:type="character" w:customStyle="1" w:styleId="ListLabel2">
    <w:name w:val="ListLabel 2"/>
    <w:qFormat/>
    <w:rsid w:val="007D7DFB"/>
    <w:rPr>
      <w:rFonts w:cs="OpenSymbol"/>
    </w:rPr>
  </w:style>
  <w:style w:type="character" w:customStyle="1" w:styleId="ListLabel3">
    <w:name w:val="ListLabel 3"/>
    <w:qFormat/>
    <w:rsid w:val="007D7DFB"/>
    <w:rPr>
      <w:rFonts w:cs="OpenSymbol"/>
    </w:rPr>
  </w:style>
  <w:style w:type="character" w:customStyle="1" w:styleId="ListLabel4">
    <w:name w:val="ListLabel 4"/>
    <w:qFormat/>
    <w:rsid w:val="007D7DFB"/>
    <w:rPr>
      <w:rFonts w:cs="OpenSymbol"/>
    </w:rPr>
  </w:style>
  <w:style w:type="character" w:customStyle="1" w:styleId="ListLabel5">
    <w:name w:val="ListLabel 5"/>
    <w:qFormat/>
    <w:rsid w:val="007D7DFB"/>
    <w:rPr>
      <w:rFonts w:cs="OpenSymbol"/>
    </w:rPr>
  </w:style>
  <w:style w:type="character" w:customStyle="1" w:styleId="ListLabel6">
    <w:name w:val="ListLabel 6"/>
    <w:qFormat/>
    <w:rsid w:val="007D7DFB"/>
    <w:rPr>
      <w:rFonts w:cs="OpenSymbol"/>
    </w:rPr>
  </w:style>
  <w:style w:type="character" w:customStyle="1" w:styleId="ListLabel7">
    <w:name w:val="ListLabel 7"/>
    <w:qFormat/>
    <w:rsid w:val="007D7DFB"/>
    <w:rPr>
      <w:rFonts w:cs="OpenSymbol"/>
    </w:rPr>
  </w:style>
  <w:style w:type="character" w:customStyle="1" w:styleId="ListLabel8">
    <w:name w:val="ListLabel 8"/>
    <w:qFormat/>
    <w:rsid w:val="007D7DFB"/>
    <w:rPr>
      <w:rFonts w:cs="OpenSymbol"/>
    </w:rPr>
  </w:style>
  <w:style w:type="character" w:customStyle="1" w:styleId="ListLabel9">
    <w:name w:val="ListLabel 9"/>
    <w:qFormat/>
    <w:rsid w:val="007D7DFB"/>
    <w:rPr>
      <w:rFonts w:cs="OpenSymbol"/>
    </w:rPr>
  </w:style>
  <w:style w:type="character" w:customStyle="1" w:styleId="ListLabel10">
    <w:name w:val="ListLabel 10"/>
    <w:qFormat/>
    <w:rsid w:val="007D7DFB"/>
    <w:rPr>
      <w:rFonts w:cs="OpenSymbol"/>
    </w:rPr>
  </w:style>
  <w:style w:type="character" w:customStyle="1" w:styleId="ListLabel11">
    <w:name w:val="ListLabel 11"/>
    <w:qFormat/>
    <w:rsid w:val="007D7DFB"/>
    <w:rPr>
      <w:rFonts w:cs="OpenSymbol"/>
    </w:rPr>
  </w:style>
  <w:style w:type="character" w:customStyle="1" w:styleId="ListLabel12">
    <w:name w:val="ListLabel 12"/>
    <w:qFormat/>
    <w:rsid w:val="007D7DFB"/>
    <w:rPr>
      <w:rFonts w:cs="OpenSymbol"/>
    </w:rPr>
  </w:style>
  <w:style w:type="character" w:customStyle="1" w:styleId="ListLabel13">
    <w:name w:val="ListLabel 13"/>
    <w:qFormat/>
    <w:rsid w:val="007D7DFB"/>
    <w:rPr>
      <w:rFonts w:cs="OpenSymbol"/>
    </w:rPr>
  </w:style>
  <w:style w:type="character" w:customStyle="1" w:styleId="ListLabel14">
    <w:name w:val="ListLabel 14"/>
    <w:qFormat/>
    <w:rsid w:val="007D7DFB"/>
    <w:rPr>
      <w:rFonts w:cs="OpenSymbol"/>
    </w:rPr>
  </w:style>
  <w:style w:type="character" w:customStyle="1" w:styleId="ListLabel15">
    <w:name w:val="ListLabel 15"/>
    <w:qFormat/>
    <w:rsid w:val="007D7DFB"/>
    <w:rPr>
      <w:rFonts w:cs="OpenSymbol"/>
    </w:rPr>
  </w:style>
  <w:style w:type="character" w:customStyle="1" w:styleId="ListLabel16">
    <w:name w:val="ListLabel 16"/>
    <w:qFormat/>
    <w:rsid w:val="007D7DFB"/>
    <w:rPr>
      <w:rFonts w:cs="OpenSymbol"/>
    </w:rPr>
  </w:style>
  <w:style w:type="character" w:customStyle="1" w:styleId="ListLabel17">
    <w:name w:val="ListLabel 17"/>
    <w:qFormat/>
    <w:rsid w:val="007D7DFB"/>
    <w:rPr>
      <w:rFonts w:cs="OpenSymbol"/>
    </w:rPr>
  </w:style>
  <w:style w:type="character" w:customStyle="1" w:styleId="ListLabel18">
    <w:name w:val="ListLabel 18"/>
    <w:qFormat/>
    <w:rsid w:val="007D7DFB"/>
    <w:rPr>
      <w:rFonts w:cs="OpenSymbol"/>
    </w:rPr>
  </w:style>
  <w:style w:type="character" w:customStyle="1" w:styleId="ListLabel19">
    <w:name w:val="ListLabel 19"/>
    <w:qFormat/>
    <w:rsid w:val="007D7DFB"/>
    <w:rPr>
      <w:rFonts w:cs="OpenSymbol"/>
    </w:rPr>
  </w:style>
  <w:style w:type="character" w:customStyle="1" w:styleId="ListLabel20">
    <w:name w:val="ListLabel 20"/>
    <w:qFormat/>
    <w:rsid w:val="007D7DFB"/>
    <w:rPr>
      <w:rFonts w:cs="OpenSymbol"/>
    </w:rPr>
  </w:style>
  <w:style w:type="character" w:customStyle="1" w:styleId="ListLabel21">
    <w:name w:val="ListLabel 21"/>
    <w:qFormat/>
    <w:rsid w:val="007D7DFB"/>
    <w:rPr>
      <w:rFonts w:cs="OpenSymbol"/>
    </w:rPr>
  </w:style>
  <w:style w:type="character" w:customStyle="1" w:styleId="ListLabel22">
    <w:name w:val="ListLabel 22"/>
    <w:qFormat/>
    <w:rsid w:val="007D7DFB"/>
    <w:rPr>
      <w:rFonts w:cs="OpenSymbol"/>
    </w:rPr>
  </w:style>
  <w:style w:type="character" w:customStyle="1" w:styleId="ListLabel23">
    <w:name w:val="ListLabel 23"/>
    <w:qFormat/>
    <w:rsid w:val="007D7DFB"/>
    <w:rPr>
      <w:rFonts w:cs="OpenSymbol"/>
    </w:rPr>
  </w:style>
  <w:style w:type="character" w:customStyle="1" w:styleId="ListLabel24">
    <w:name w:val="ListLabel 24"/>
    <w:qFormat/>
    <w:rsid w:val="007D7DFB"/>
    <w:rPr>
      <w:rFonts w:cs="OpenSymbol"/>
    </w:rPr>
  </w:style>
  <w:style w:type="character" w:customStyle="1" w:styleId="ListLabel25">
    <w:name w:val="ListLabel 25"/>
    <w:qFormat/>
    <w:rsid w:val="007D7DFB"/>
    <w:rPr>
      <w:rFonts w:cs="OpenSymbol"/>
    </w:rPr>
  </w:style>
  <w:style w:type="character" w:customStyle="1" w:styleId="ListLabel26">
    <w:name w:val="ListLabel 26"/>
    <w:qFormat/>
    <w:rsid w:val="007D7DFB"/>
    <w:rPr>
      <w:rFonts w:cs="OpenSymbol"/>
    </w:rPr>
  </w:style>
  <w:style w:type="character" w:customStyle="1" w:styleId="ListLabel27">
    <w:name w:val="ListLabel 27"/>
    <w:qFormat/>
    <w:rsid w:val="007D7DFB"/>
    <w:rPr>
      <w:rFonts w:cs="OpenSymbol"/>
    </w:rPr>
  </w:style>
  <w:style w:type="character" w:customStyle="1" w:styleId="ListLabel28">
    <w:name w:val="ListLabel 28"/>
    <w:qFormat/>
    <w:rsid w:val="007D7DFB"/>
    <w:rPr>
      <w:rFonts w:cs="OpenSymbol"/>
    </w:rPr>
  </w:style>
  <w:style w:type="character" w:customStyle="1" w:styleId="ListLabel29">
    <w:name w:val="ListLabel 29"/>
    <w:qFormat/>
    <w:rsid w:val="007D7DFB"/>
    <w:rPr>
      <w:rFonts w:cs="OpenSymbol"/>
    </w:rPr>
  </w:style>
  <w:style w:type="character" w:customStyle="1" w:styleId="ListLabel30">
    <w:name w:val="ListLabel 30"/>
    <w:qFormat/>
    <w:rsid w:val="007D7DFB"/>
    <w:rPr>
      <w:rFonts w:cs="OpenSymbol"/>
    </w:rPr>
  </w:style>
  <w:style w:type="character" w:customStyle="1" w:styleId="ListLabel31">
    <w:name w:val="ListLabel 31"/>
    <w:qFormat/>
    <w:rsid w:val="007D7DFB"/>
    <w:rPr>
      <w:rFonts w:cs="OpenSymbol"/>
    </w:rPr>
  </w:style>
  <w:style w:type="character" w:customStyle="1" w:styleId="ListLabel32">
    <w:name w:val="ListLabel 32"/>
    <w:qFormat/>
    <w:rsid w:val="007D7DFB"/>
    <w:rPr>
      <w:rFonts w:cs="OpenSymbol"/>
    </w:rPr>
  </w:style>
  <w:style w:type="character" w:customStyle="1" w:styleId="ListLabel33">
    <w:name w:val="ListLabel 33"/>
    <w:qFormat/>
    <w:rsid w:val="007D7DFB"/>
    <w:rPr>
      <w:rFonts w:cs="OpenSymbol"/>
    </w:rPr>
  </w:style>
  <w:style w:type="character" w:customStyle="1" w:styleId="ListLabel34">
    <w:name w:val="ListLabel 34"/>
    <w:qFormat/>
    <w:rsid w:val="007D7DFB"/>
    <w:rPr>
      <w:rFonts w:cs="OpenSymbol"/>
    </w:rPr>
  </w:style>
  <w:style w:type="character" w:customStyle="1" w:styleId="ListLabel35">
    <w:name w:val="ListLabel 35"/>
    <w:qFormat/>
    <w:rsid w:val="007D7DFB"/>
    <w:rPr>
      <w:rFonts w:cs="OpenSymbol"/>
    </w:rPr>
  </w:style>
  <w:style w:type="character" w:customStyle="1" w:styleId="ListLabel36">
    <w:name w:val="ListLabel 36"/>
    <w:qFormat/>
    <w:rsid w:val="007D7DFB"/>
    <w:rPr>
      <w:rFonts w:cs="OpenSymbol"/>
    </w:rPr>
  </w:style>
  <w:style w:type="character" w:customStyle="1" w:styleId="ListLabel37">
    <w:name w:val="ListLabel 37"/>
    <w:qFormat/>
    <w:rsid w:val="007D7DFB"/>
    <w:rPr>
      <w:rFonts w:cs="OpenSymbol"/>
    </w:rPr>
  </w:style>
  <w:style w:type="character" w:customStyle="1" w:styleId="ListLabel38">
    <w:name w:val="ListLabel 38"/>
    <w:qFormat/>
    <w:rsid w:val="007D7DFB"/>
    <w:rPr>
      <w:rFonts w:cs="OpenSymbol"/>
    </w:rPr>
  </w:style>
  <w:style w:type="character" w:customStyle="1" w:styleId="ListLabel39">
    <w:name w:val="ListLabel 39"/>
    <w:qFormat/>
    <w:rsid w:val="007D7DFB"/>
    <w:rPr>
      <w:rFonts w:cs="OpenSymbol"/>
    </w:rPr>
  </w:style>
  <w:style w:type="character" w:customStyle="1" w:styleId="ListLabel40">
    <w:name w:val="ListLabel 40"/>
    <w:qFormat/>
    <w:rsid w:val="007D7DFB"/>
    <w:rPr>
      <w:rFonts w:cs="OpenSymbol"/>
    </w:rPr>
  </w:style>
  <w:style w:type="character" w:customStyle="1" w:styleId="ListLabel41">
    <w:name w:val="ListLabel 41"/>
    <w:qFormat/>
    <w:rsid w:val="007D7DFB"/>
    <w:rPr>
      <w:rFonts w:cs="OpenSymbol"/>
    </w:rPr>
  </w:style>
  <w:style w:type="character" w:customStyle="1" w:styleId="ListLabel42">
    <w:name w:val="ListLabel 42"/>
    <w:qFormat/>
    <w:rsid w:val="007D7DFB"/>
    <w:rPr>
      <w:rFonts w:cs="OpenSymbol"/>
    </w:rPr>
  </w:style>
  <w:style w:type="character" w:customStyle="1" w:styleId="ListLabel43">
    <w:name w:val="ListLabel 43"/>
    <w:qFormat/>
    <w:rsid w:val="007D7DFB"/>
    <w:rPr>
      <w:rFonts w:cs="OpenSymbol"/>
    </w:rPr>
  </w:style>
  <w:style w:type="character" w:customStyle="1" w:styleId="ListLabel44">
    <w:name w:val="ListLabel 44"/>
    <w:qFormat/>
    <w:rsid w:val="007D7DFB"/>
    <w:rPr>
      <w:rFonts w:cs="OpenSymbol"/>
    </w:rPr>
  </w:style>
  <w:style w:type="character" w:customStyle="1" w:styleId="ListLabel45">
    <w:name w:val="ListLabel 45"/>
    <w:qFormat/>
    <w:rsid w:val="007D7DFB"/>
    <w:rPr>
      <w:rFonts w:cs="OpenSymbol"/>
    </w:rPr>
  </w:style>
  <w:style w:type="character" w:customStyle="1" w:styleId="ListLabel46">
    <w:name w:val="ListLabel 46"/>
    <w:qFormat/>
    <w:rsid w:val="007D7DFB"/>
    <w:rPr>
      <w:rFonts w:cs="OpenSymbol"/>
    </w:rPr>
  </w:style>
  <w:style w:type="character" w:customStyle="1" w:styleId="ListLabel47">
    <w:name w:val="ListLabel 47"/>
    <w:qFormat/>
    <w:rsid w:val="007D7DFB"/>
    <w:rPr>
      <w:rFonts w:cs="OpenSymbol"/>
    </w:rPr>
  </w:style>
  <w:style w:type="character" w:customStyle="1" w:styleId="ListLabel48">
    <w:name w:val="ListLabel 48"/>
    <w:qFormat/>
    <w:rsid w:val="007D7DFB"/>
    <w:rPr>
      <w:rFonts w:cs="OpenSymbol"/>
    </w:rPr>
  </w:style>
  <w:style w:type="character" w:customStyle="1" w:styleId="ListLabel49">
    <w:name w:val="ListLabel 49"/>
    <w:qFormat/>
    <w:rsid w:val="007D7DFB"/>
    <w:rPr>
      <w:rFonts w:cs="OpenSymbol"/>
    </w:rPr>
  </w:style>
  <w:style w:type="character" w:customStyle="1" w:styleId="ListLabel50">
    <w:name w:val="ListLabel 50"/>
    <w:qFormat/>
    <w:rsid w:val="007D7DFB"/>
    <w:rPr>
      <w:rFonts w:cs="OpenSymbol"/>
    </w:rPr>
  </w:style>
  <w:style w:type="character" w:customStyle="1" w:styleId="ListLabel51">
    <w:name w:val="ListLabel 51"/>
    <w:qFormat/>
    <w:rsid w:val="007D7DFB"/>
    <w:rPr>
      <w:rFonts w:cs="OpenSymbol"/>
    </w:rPr>
  </w:style>
  <w:style w:type="character" w:customStyle="1" w:styleId="ListLabel52">
    <w:name w:val="ListLabel 52"/>
    <w:qFormat/>
    <w:rsid w:val="007D7DFB"/>
    <w:rPr>
      <w:rFonts w:cs="OpenSymbol"/>
    </w:rPr>
  </w:style>
  <w:style w:type="character" w:customStyle="1" w:styleId="ListLabel53">
    <w:name w:val="ListLabel 53"/>
    <w:qFormat/>
    <w:rsid w:val="007D7DFB"/>
    <w:rPr>
      <w:rFonts w:cs="OpenSymbol"/>
    </w:rPr>
  </w:style>
  <w:style w:type="character" w:customStyle="1" w:styleId="ListLabel54">
    <w:name w:val="ListLabel 54"/>
    <w:qFormat/>
    <w:rsid w:val="007D7DFB"/>
    <w:rPr>
      <w:rFonts w:cs="OpenSymbol"/>
    </w:rPr>
  </w:style>
  <w:style w:type="character" w:customStyle="1" w:styleId="ListLabel55">
    <w:name w:val="ListLabel 55"/>
    <w:qFormat/>
    <w:rsid w:val="007D7DFB"/>
    <w:rPr>
      <w:rFonts w:ascii="comic sans ms;sans-serif" w:hAnsi="comic sans ms;sans-serif"/>
      <w:sz w:val="36"/>
    </w:rPr>
  </w:style>
  <w:style w:type="character" w:customStyle="1" w:styleId="ListLabel56">
    <w:name w:val="ListLabel 56"/>
    <w:qFormat/>
    <w:rsid w:val="007D7DFB"/>
    <w:rPr>
      <w:rFonts w:ascii="comic sans ms;sans-serif" w:hAnsi="comic sans ms;sans-serif"/>
      <w:color w:val="339966"/>
      <w:sz w:val="36"/>
    </w:rPr>
  </w:style>
  <w:style w:type="character" w:customStyle="1" w:styleId="ListLabel57">
    <w:name w:val="ListLabel 57"/>
    <w:qFormat/>
    <w:rsid w:val="007D7DFB"/>
    <w:rPr>
      <w:rFonts w:cs="OpenSymbol"/>
    </w:rPr>
  </w:style>
  <w:style w:type="character" w:customStyle="1" w:styleId="ListLabel58">
    <w:name w:val="ListLabel 58"/>
    <w:qFormat/>
    <w:rsid w:val="007D7DFB"/>
    <w:rPr>
      <w:rFonts w:cs="OpenSymbol"/>
    </w:rPr>
  </w:style>
  <w:style w:type="character" w:customStyle="1" w:styleId="ListLabel59">
    <w:name w:val="ListLabel 59"/>
    <w:qFormat/>
    <w:rsid w:val="007D7DFB"/>
    <w:rPr>
      <w:rFonts w:cs="OpenSymbol"/>
    </w:rPr>
  </w:style>
  <w:style w:type="character" w:customStyle="1" w:styleId="ListLabel60">
    <w:name w:val="ListLabel 60"/>
    <w:qFormat/>
    <w:rsid w:val="007D7DFB"/>
    <w:rPr>
      <w:rFonts w:cs="OpenSymbol"/>
    </w:rPr>
  </w:style>
  <w:style w:type="character" w:customStyle="1" w:styleId="ListLabel61">
    <w:name w:val="ListLabel 61"/>
    <w:qFormat/>
    <w:rsid w:val="007D7DFB"/>
    <w:rPr>
      <w:rFonts w:cs="OpenSymbol"/>
    </w:rPr>
  </w:style>
  <w:style w:type="character" w:customStyle="1" w:styleId="ListLabel62">
    <w:name w:val="ListLabel 62"/>
    <w:qFormat/>
    <w:rsid w:val="007D7DFB"/>
    <w:rPr>
      <w:rFonts w:cs="OpenSymbol"/>
    </w:rPr>
  </w:style>
  <w:style w:type="character" w:customStyle="1" w:styleId="ListLabel63">
    <w:name w:val="ListLabel 63"/>
    <w:qFormat/>
    <w:rsid w:val="007D7DFB"/>
    <w:rPr>
      <w:rFonts w:cs="OpenSymbol"/>
    </w:rPr>
  </w:style>
  <w:style w:type="character" w:customStyle="1" w:styleId="ListLabel64">
    <w:name w:val="ListLabel 64"/>
    <w:qFormat/>
    <w:rsid w:val="007D7DFB"/>
    <w:rPr>
      <w:rFonts w:cs="OpenSymbol"/>
    </w:rPr>
  </w:style>
  <w:style w:type="character" w:customStyle="1" w:styleId="ListLabel65">
    <w:name w:val="ListLabel 65"/>
    <w:qFormat/>
    <w:rsid w:val="007D7DFB"/>
    <w:rPr>
      <w:rFonts w:cs="OpenSymbol"/>
    </w:rPr>
  </w:style>
  <w:style w:type="character" w:customStyle="1" w:styleId="ListLabel66">
    <w:name w:val="ListLabel 66"/>
    <w:qFormat/>
    <w:rsid w:val="007D7DFB"/>
    <w:rPr>
      <w:rFonts w:cs="OpenSymbol"/>
    </w:rPr>
  </w:style>
  <w:style w:type="character" w:customStyle="1" w:styleId="ListLabel67">
    <w:name w:val="ListLabel 67"/>
    <w:qFormat/>
    <w:rsid w:val="007D7DFB"/>
    <w:rPr>
      <w:rFonts w:cs="OpenSymbol"/>
    </w:rPr>
  </w:style>
  <w:style w:type="character" w:customStyle="1" w:styleId="ListLabel68">
    <w:name w:val="ListLabel 68"/>
    <w:qFormat/>
    <w:rsid w:val="007D7DFB"/>
    <w:rPr>
      <w:rFonts w:cs="OpenSymbol"/>
    </w:rPr>
  </w:style>
  <w:style w:type="character" w:customStyle="1" w:styleId="ListLabel69">
    <w:name w:val="ListLabel 69"/>
    <w:qFormat/>
    <w:rsid w:val="007D7DFB"/>
    <w:rPr>
      <w:rFonts w:cs="OpenSymbol"/>
    </w:rPr>
  </w:style>
  <w:style w:type="character" w:customStyle="1" w:styleId="ListLabel70">
    <w:name w:val="ListLabel 70"/>
    <w:qFormat/>
    <w:rsid w:val="007D7DFB"/>
    <w:rPr>
      <w:rFonts w:cs="OpenSymbol"/>
    </w:rPr>
  </w:style>
  <w:style w:type="character" w:customStyle="1" w:styleId="ListLabel71">
    <w:name w:val="ListLabel 71"/>
    <w:qFormat/>
    <w:rsid w:val="007D7DFB"/>
    <w:rPr>
      <w:rFonts w:cs="OpenSymbol"/>
    </w:rPr>
  </w:style>
  <w:style w:type="character" w:customStyle="1" w:styleId="ListLabel72">
    <w:name w:val="ListLabel 72"/>
    <w:qFormat/>
    <w:rsid w:val="007D7DFB"/>
    <w:rPr>
      <w:rFonts w:cs="OpenSymbol"/>
    </w:rPr>
  </w:style>
  <w:style w:type="character" w:customStyle="1" w:styleId="ListLabel73">
    <w:name w:val="ListLabel 73"/>
    <w:qFormat/>
    <w:rsid w:val="007D7DFB"/>
    <w:rPr>
      <w:rFonts w:cs="OpenSymbol"/>
    </w:rPr>
  </w:style>
  <w:style w:type="character" w:customStyle="1" w:styleId="ListLabel74">
    <w:name w:val="ListLabel 74"/>
    <w:qFormat/>
    <w:rsid w:val="007D7DFB"/>
    <w:rPr>
      <w:rFonts w:cs="OpenSymbol"/>
    </w:rPr>
  </w:style>
  <w:style w:type="character" w:customStyle="1" w:styleId="ListLabel75">
    <w:name w:val="ListLabel 75"/>
    <w:qFormat/>
    <w:rsid w:val="007D7DFB"/>
    <w:rPr>
      <w:rFonts w:cs="OpenSymbol"/>
    </w:rPr>
  </w:style>
  <w:style w:type="character" w:customStyle="1" w:styleId="ListLabel76">
    <w:name w:val="ListLabel 76"/>
    <w:qFormat/>
    <w:rsid w:val="007D7DFB"/>
    <w:rPr>
      <w:rFonts w:cs="OpenSymbol"/>
    </w:rPr>
  </w:style>
  <w:style w:type="character" w:customStyle="1" w:styleId="ListLabel77">
    <w:name w:val="ListLabel 77"/>
    <w:qFormat/>
    <w:rsid w:val="007D7DFB"/>
    <w:rPr>
      <w:rFonts w:cs="OpenSymbol"/>
    </w:rPr>
  </w:style>
  <w:style w:type="character" w:customStyle="1" w:styleId="ListLabel78">
    <w:name w:val="ListLabel 78"/>
    <w:qFormat/>
    <w:rsid w:val="007D7DFB"/>
    <w:rPr>
      <w:rFonts w:cs="OpenSymbol"/>
    </w:rPr>
  </w:style>
  <w:style w:type="character" w:customStyle="1" w:styleId="ListLabel79">
    <w:name w:val="ListLabel 79"/>
    <w:qFormat/>
    <w:rsid w:val="007D7DFB"/>
    <w:rPr>
      <w:rFonts w:cs="OpenSymbol"/>
    </w:rPr>
  </w:style>
  <w:style w:type="character" w:customStyle="1" w:styleId="ListLabel80">
    <w:name w:val="ListLabel 80"/>
    <w:qFormat/>
    <w:rsid w:val="007D7DFB"/>
    <w:rPr>
      <w:rFonts w:cs="OpenSymbol"/>
    </w:rPr>
  </w:style>
  <w:style w:type="character" w:customStyle="1" w:styleId="ListLabel81">
    <w:name w:val="ListLabel 81"/>
    <w:qFormat/>
    <w:rsid w:val="007D7DFB"/>
    <w:rPr>
      <w:rFonts w:cs="OpenSymbol"/>
    </w:rPr>
  </w:style>
  <w:style w:type="character" w:customStyle="1" w:styleId="ListLabel82">
    <w:name w:val="ListLabel 82"/>
    <w:qFormat/>
    <w:rsid w:val="007D7DFB"/>
    <w:rPr>
      <w:rFonts w:cs="OpenSymbol"/>
    </w:rPr>
  </w:style>
  <w:style w:type="character" w:customStyle="1" w:styleId="ListLabel83">
    <w:name w:val="ListLabel 83"/>
    <w:qFormat/>
    <w:rsid w:val="007D7DFB"/>
    <w:rPr>
      <w:rFonts w:cs="OpenSymbol"/>
    </w:rPr>
  </w:style>
  <w:style w:type="character" w:customStyle="1" w:styleId="ListLabel84">
    <w:name w:val="ListLabel 84"/>
    <w:qFormat/>
    <w:rsid w:val="007D7DFB"/>
    <w:rPr>
      <w:rFonts w:cs="OpenSymbol"/>
    </w:rPr>
  </w:style>
  <w:style w:type="character" w:customStyle="1" w:styleId="ListLabel85">
    <w:name w:val="ListLabel 85"/>
    <w:qFormat/>
    <w:rsid w:val="007D7DFB"/>
    <w:rPr>
      <w:rFonts w:cs="OpenSymbol"/>
    </w:rPr>
  </w:style>
  <w:style w:type="character" w:customStyle="1" w:styleId="ListLabel86">
    <w:name w:val="ListLabel 86"/>
    <w:qFormat/>
    <w:rsid w:val="007D7DFB"/>
    <w:rPr>
      <w:rFonts w:cs="OpenSymbol"/>
    </w:rPr>
  </w:style>
  <w:style w:type="character" w:customStyle="1" w:styleId="ListLabel87">
    <w:name w:val="ListLabel 87"/>
    <w:qFormat/>
    <w:rsid w:val="007D7DFB"/>
    <w:rPr>
      <w:rFonts w:cs="OpenSymbol"/>
    </w:rPr>
  </w:style>
  <w:style w:type="character" w:customStyle="1" w:styleId="ListLabel88">
    <w:name w:val="ListLabel 88"/>
    <w:qFormat/>
    <w:rsid w:val="007D7DFB"/>
    <w:rPr>
      <w:rFonts w:cs="OpenSymbol"/>
    </w:rPr>
  </w:style>
  <w:style w:type="character" w:customStyle="1" w:styleId="ListLabel89">
    <w:name w:val="ListLabel 89"/>
    <w:qFormat/>
    <w:rsid w:val="007D7DFB"/>
    <w:rPr>
      <w:rFonts w:cs="OpenSymbol"/>
    </w:rPr>
  </w:style>
  <w:style w:type="character" w:customStyle="1" w:styleId="ListLabel90">
    <w:name w:val="ListLabel 90"/>
    <w:qFormat/>
    <w:rsid w:val="007D7DFB"/>
    <w:rPr>
      <w:rFonts w:cs="OpenSymbol"/>
    </w:rPr>
  </w:style>
  <w:style w:type="character" w:customStyle="1" w:styleId="ListLabel91">
    <w:name w:val="ListLabel 91"/>
    <w:qFormat/>
    <w:rsid w:val="007D7DFB"/>
    <w:rPr>
      <w:rFonts w:cs="OpenSymbol"/>
    </w:rPr>
  </w:style>
  <w:style w:type="character" w:customStyle="1" w:styleId="ListLabel92">
    <w:name w:val="ListLabel 92"/>
    <w:qFormat/>
    <w:rsid w:val="007D7DFB"/>
    <w:rPr>
      <w:rFonts w:cs="OpenSymbol"/>
    </w:rPr>
  </w:style>
  <w:style w:type="character" w:customStyle="1" w:styleId="ListLabel93">
    <w:name w:val="ListLabel 93"/>
    <w:qFormat/>
    <w:rsid w:val="007D7DFB"/>
    <w:rPr>
      <w:rFonts w:cs="OpenSymbol"/>
    </w:rPr>
  </w:style>
  <w:style w:type="character" w:customStyle="1" w:styleId="ListLabel94">
    <w:name w:val="ListLabel 94"/>
    <w:qFormat/>
    <w:rsid w:val="007D7DFB"/>
    <w:rPr>
      <w:rFonts w:cs="OpenSymbol"/>
    </w:rPr>
  </w:style>
  <w:style w:type="character" w:customStyle="1" w:styleId="ListLabel95">
    <w:name w:val="ListLabel 95"/>
    <w:qFormat/>
    <w:rsid w:val="007D7DFB"/>
    <w:rPr>
      <w:rFonts w:cs="OpenSymbol"/>
    </w:rPr>
  </w:style>
  <w:style w:type="character" w:customStyle="1" w:styleId="ListLabel96">
    <w:name w:val="ListLabel 96"/>
    <w:qFormat/>
    <w:rsid w:val="007D7DFB"/>
    <w:rPr>
      <w:rFonts w:cs="OpenSymbol"/>
    </w:rPr>
  </w:style>
  <w:style w:type="character" w:customStyle="1" w:styleId="ListLabel97">
    <w:name w:val="ListLabel 97"/>
    <w:qFormat/>
    <w:rsid w:val="007D7DFB"/>
    <w:rPr>
      <w:rFonts w:cs="OpenSymbol"/>
    </w:rPr>
  </w:style>
  <w:style w:type="character" w:customStyle="1" w:styleId="ListLabel98">
    <w:name w:val="ListLabel 98"/>
    <w:qFormat/>
    <w:rsid w:val="007D7DFB"/>
    <w:rPr>
      <w:rFonts w:cs="OpenSymbol"/>
    </w:rPr>
  </w:style>
  <w:style w:type="character" w:customStyle="1" w:styleId="ListLabel99">
    <w:name w:val="ListLabel 99"/>
    <w:qFormat/>
    <w:rsid w:val="007D7DFB"/>
    <w:rPr>
      <w:rFonts w:cs="OpenSymbol"/>
    </w:rPr>
  </w:style>
  <w:style w:type="character" w:customStyle="1" w:styleId="ListLabel100">
    <w:name w:val="ListLabel 100"/>
    <w:qFormat/>
    <w:rsid w:val="007D7DFB"/>
    <w:rPr>
      <w:rFonts w:cs="OpenSymbol"/>
    </w:rPr>
  </w:style>
  <w:style w:type="character" w:customStyle="1" w:styleId="ListLabel101">
    <w:name w:val="ListLabel 101"/>
    <w:qFormat/>
    <w:rsid w:val="007D7DFB"/>
    <w:rPr>
      <w:rFonts w:cs="OpenSymbol"/>
    </w:rPr>
  </w:style>
  <w:style w:type="character" w:customStyle="1" w:styleId="ListLabel102">
    <w:name w:val="ListLabel 102"/>
    <w:qFormat/>
    <w:rsid w:val="007D7DFB"/>
    <w:rPr>
      <w:rFonts w:cs="OpenSymbol"/>
    </w:rPr>
  </w:style>
  <w:style w:type="character" w:customStyle="1" w:styleId="ListLabel103">
    <w:name w:val="ListLabel 103"/>
    <w:qFormat/>
    <w:rsid w:val="007D7DFB"/>
    <w:rPr>
      <w:rFonts w:cs="OpenSymbol"/>
    </w:rPr>
  </w:style>
  <w:style w:type="character" w:customStyle="1" w:styleId="ListLabel104">
    <w:name w:val="ListLabel 104"/>
    <w:qFormat/>
    <w:rsid w:val="007D7DFB"/>
    <w:rPr>
      <w:rFonts w:cs="OpenSymbol"/>
    </w:rPr>
  </w:style>
  <w:style w:type="character" w:customStyle="1" w:styleId="ListLabel105">
    <w:name w:val="ListLabel 105"/>
    <w:qFormat/>
    <w:rsid w:val="007D7DFB"/>
    <w:rPr>
      <w:rFonts w:cs="OpenSymbol"/>
    </w:rPr>
  </w:style>
  <w:style w:type="character" w:customStyle="1" w:styleId="ListLabel106">
    <w:name w:val="ListLabel 106"/>
    <w:qFormat/>
    <w:rsid w:val="007D7DFB"/>
    <w:rPr>
      <w:rFonts w:cs="OpenSymbol"/>
    </w:rPr>
  </w:style>
  <w:style w:type="character" w:customStyle="1" w:styleId="ListLabel107">
    <w:name w:val="ListLabel 107"/>
    <w:qFormat/>
    <w:rsid w:val="007D7DFB"/>
    <w:rPr>
      <w:rFonts w:cs="OpenSymbol"/>
    </w:rPr>
  </w:style>
  <w:style w:type="character" w:customStyle="1" w:styleId="ListLabel108">
    <w:name w:val="ListLabel 108"/>
    <w:qFormat/>
    <w:rsid w:val="007D7DFB"/>
    <w:rPr>
      <w:rFonts w:cs="OpenSymbol"/>
    </w:rPr>
  </w:style>
  <w:style w:type="character" w:customStyle="1" w:styleId="ListLabel109">
    <w:name w:val="ListLabel 109"/>
    <w:qFormat/>
    <w:rsid w:val="007D7DFB"/>
    <w:rPr>
      <w:rFonts w:cs="OpenSymbol"/>
    </w:rPr>
  </w:style>
  <w:style w:type="character" w:customStyle="1" w:styleId="ListLabel110">
    <w:name w:val="ListLabel 110"/>
    <w:qFormat/>
    <w:rsid w:val="007D7DFB"/>
    <w:rPr>
      <w:rFonts w:cs="OpenSymbol"/>
    </w:rPr>
  </w:style>
  <w:style w:type="character" w:customStyle="1" w:styleId="ListLabel111">
    <w:name w:val="ListLabel 111"/>
    <w:qFormat/>
    <w:rsid w:val="007D7DFB"/>
    <w:rPr>
      <w:rFonts w:ascii="comic sans ms;sans-serif" w:hAnsi="comic sans ms;sans-serif"/>
      <w:sz w:val="36"/>
    </w:rPr>
  </w:style>
  <w:style w:type="character" w:customStyle="1" w:styleId="ListLabel112">
    <w:name w:val="ListLabel 112"/>
    <w:qFormat/>
    <w:rsid w:val="007D7DFB"/>
    <w:rPr>
      <w:rFonts w:ascii="comic sans ms;sans-serif" w:hAnsi="comic sans ms;sans-serif"/>
      <w:color w:val="339966"/>
      <w:sz w:val="36"/>
    </w:rPr>
  </w:style>
  <w:style w:type="character" w:customStyle="1" w:styleId="ListLabel113">
    <w:name w:val="ListLabel 113"/>
    <w:qFormat/>
    <w:rsid w:val="007D7DFB"/>
    <w:rPr>
      <w:rFonts w:cs="OpenSymbol"/>
    </w:rPr>
  </w:style>
  <w:style w:type="character" w:customStyle="1" w:styleId="ListLabel114">
    <w:name w:val="ListLabel 114"/>
    <w:qFormat/>
    <w:rsid w:val="007D7DFB"/>
    <w:rPr>
      <w:rFonts w:cs="OpenSymbol"/>
    </w:rPr>
  </w:style>
  <w:style w:type="character" w:customStyle="1" w:styleId="ListLabel115">
    <w:name w:val="ListLabel 115"/>
    <w:qFormat/>
    <w:rsid w:val="007D7DFB"/>
    <w:rPr>
      <w:rFonts w:cs="OpenSymbol"/>
    </w:rPr>
  </w:style>
  <w:style w:type="character" w:customStyle="1" w:styleId="ListLabel116">
    <w:name w:val="ListLabel 116"/>
    <w:qFormat/>
    <w:rsid w:val="007D7DFB"/>
    <w:rPr>
      <w:rFonts w:cs="OpenSymbol"/>
    </w:rPr>
  </w:style>
  <w:style w:type="character" w:customStyle="1" w:styleId="ListLabel117">
    <w:name w:val="ListLabel 117"/>
    <w:qFormat/>
    <w:rsid w:val="007D7DFB"/>
    <w:rPr>
      <w:rFonts w:cs="OpenSymbol"/>
    </w:rPr>
  </w:style>
  <w:style w:type="character" w:customStyle="1" w:styleId="ListLabel118">
    <w:name w:val="ListLabel 118"/>
    <w:qFormat/>
    <w:rsid w:val="007D7DFB"/>
    <w:rPr>
      <w:rFonts w:cs="OpenSymbol"/>
    </w:rPr>
  </w:style>
  <w:style w:type="character" w:customStyle="1" w:styleId="ListLabel119">
    <w:name w:val="ListLabel 119"/>
    <w:qFormat/>
    <w:rsid w:val="007D7DFB"/>
    <w:rPr>
      <w:rFonts w:cs="OpenSymbol"/>
    </w:rPr>
  </w:style>
  <w:style w:type="character" w:customStyle="1" w:styleId="ListLabel120">
    <w:name w:val="ListLabel 120"/>
    <w:qFormat/>
    <w:rsid w:val="007D7DFB"/>
    <w:rPr>
      <w:rFonts w:cs="OpenSymbol"/>
    </w:rPr>
  </w:style>
  <w:style w:type="character" w:customStyle="1" w:styleId="ListLabel121">
    <w:name w:val="ListLabel 121"/>
    <w:qFormat/>
    <w:rsid w:val="007D7DFB"/>
    <w:rPr>
      <w:rFonts w:cs="OpenSymbol"/>
    </w:rPr>
  </w:style>
  <w:style w:type="character" w:customStyle="1" w:styleId="ListLabel122">
    <w:name w:val="ListLabel 122"/>
    <w:qFormat/>
    <w:rsid w:val="007D7DFB"/>
    <w:rPr>
      <w:rFonts w:cs="OpenSymbol"/>
    </w:rPr>
  </w:style>
  <w:style w:type="character" w:customStyle="1" w:styleId="ListLabel123">
    <w:name w:val="ListLabel 123"/>
    <w:qFormat/>
    <w:rsid w:val="007D7DFB"/>
    <w:rPr>
      <w:rFonts w:cs="OpenSymbol"/>
    </w:rPr>
  </w:style>
  <w:style w:type="character" w:customStyle="1" w:styleId="ListLabel124">
    <w:name w:val="ListLabel 124"/>
    <w:qFormat/>
    <w:rsid w:val="007D7DFB"/>
    <w:rPr>
      <w:rFonts w:cs="OpenSymbol"/>
    </w:rPr>
  </w:style>
  <w:style w:type="character" w:customStyle="1" w:styleId="ListLabel125">
    <w:name w:val="ListLabel 125"/>
    <w:qFormat/>
    <w:rsid w:val="007D7DFB"/>
    <w:rPr>
      <w:rFonts w:cs="OpenSymbol"/>
    </w:rPr>
  </w:style>
  <w:style w:type="character" w:customStyle="1" w:styleId="ListLabel126">
    <w:name w:val="ListLabel 126"/>
    <w:qFormat/>
    <w:rsid w:val="007D7DFB"/>
    <w:rPr>
      <w:rFonts w:cs="OpenSymbol"/>
    </w:rPr>
  </w:style>
  <w:style w:type="character" w:customStyle="1" w:styleId="ListLabel127">
    <w:name w:val="ListLabel 127"/>
    <w:qFormat/>
    <w:rsid w:val="007D7DFB"/>
    <w:rPr>
      <w:rFonts w:cs="OpenSymbol"/>
    </w:rPr>
  </w:style>
  <w:style w:type="character" w:customStyle="1" w:styleId="ListLabel128">
    <w:name w:val="ListLabel 128"/>
    <w:qFormat/>
    <w:rsid w:val="007D7DFB"/>
    <w:rPr>
      <w:rFonts w:cs="OpenSymbol"/>
    </w:rPr>
  </w:style>
  <w:style w:type="character" w:customStyle="1" w:styleId="ListLabel129">
    <w:name w:val="ListLabel 129"/>
    <w:qFormat/>
    <w:rsid w:val="007D7DFB"/>
    <w:rPr>
      <w:rFonts w:cs="OpenSymbol"/>
    </w:rPr>
  </w:style>
  <w:style w:type="character" w:customStyle="1" w:styleId="ListLabel130">
    <w:name w:val="ListLabel 130"/>
    <w:qFormat/>
    <w:rsid w:val="007D7DFB"/>
    <w:rPr>
      <w:rFonts w:cs="OpenSymbol"/>
    </w:rPr>
  </w:style>
  <w:style w:type="character" w:customStyle="1" w:styleId="ListLabel131">
    <w:name w:val="ListLabel 131"/>
    <w:qFormat/>
    <w:rsid w:val="007D7DFB"/>
    <w:rPr>
      <w:rFonts w:cs="OpenSymbol"/>
    </w:rPr>
  </w:style>
  <w:style w:type="character" w:customStyle="1" w:styleId="ListLabel132">
    <w:name w:val="ListLabel 132"/>
    <w:qFormat/>
    <w:rsid w:val="007D7DFB"/>
    <w:rPr>
      <w:rFonts w:cs="OpenSymbol"/>
    </w:rPr>
  </w:style>
  <w:style w:type="character" w:customStyle="1" w:styleId="ListLabel133">
    <w:name w:val="ListLabel 133"/>
    <w:qFormat/>
    <w:rsid w:val="007D7DFB"/>
    <w:rPr>
      <w:rFonts w:cs="OpenSymbol"/>
    </w:rPr>
  </w:style>
  <w:style w:type="character" w:customStyle="1" w:styleId="ListLabel134">
    <w:name w:val="ListLabel 134"/>
    <w:qFormat/>
    <w:rsid w:val="007D7DFB"/>
    <w:rPr>
      <w:rFonts w:cs="OpenSymbol"/>
    </w:rPr>
  </w:style>
  <w:style w:type="character" w:customStyle="1" w:styleId="ListLabel135">
    <w:name w:val="ListLabel 135"/>
    <w:qFormat/>
    <w:rsid w:val="007D7DFB"/>
    <w:rPr>
      <w:rFonts w:cs="OpenSymbol"/>
    </w:rPr>
  </w:style>
  <w:style w:type="character" w:customStyle="1" w:styleId="ListLabel136">
    <w:name w:val="ListLabel 136"/>
    <w:qFormat/>
    <w:rsid w:val="007D7DFB"/>
    <w:rPr>
      <w:rFonts w:cs="OpenSymbol"/>
    </w:rPr>
  </w:style>
  <w:style w:type="character" w:customStyle="1" w:styleId="ListLabel137">
    <w:name w:val="ListLabel 137"/>
    <w:qFormat/>
    <w:rsid w:val="007D7DFB"/>
    <w:rPr>
      <w:rFonts w:cs="OpenSymbol"/>
    </w:rPr>
  </w:style>
  <w:style w:type="character" w:customStyle="1" w:styleId="ListLabel138">
    <w:name w:val="ListLabel 138"/>
    <w:qFormat/>
    <w:rsid w:val="007D7DFB"/>
    <w:rPr>
      <w:rFonts w:cs="OpenSymbol"/>
    </w:rPr>
  </w:style>
  <w:style w:type="character" w:customStyle="1" w:styleId="ListLabel139">
    <w:name w:val="ListLabel 139"/>
    <w:qFormat/>
    <w:rsid w:val="007D7DFB"/>
    <w:rPr>
      <w:rFonts w:cs="OpenSymbol"/>
    </w:rPr>
  </w:style>
  <w:style w:type="character" w:customStyle="1" w:styleId="ListLabel140">
    <w:name w:val="ListLabel 140"/>
    <w:qFormat/>
    <w:rsid w:val="007D7DFB"/>
    <w:rPr>
      <w:rFonts w:cs="OpenSymbol"/>
    </w:rPr>
  </w:style>
  <w:style w:type="character" w:customStyle="1" w:styleId="ListLabel141">
    <w:name w:val="ListLabel 141"/>
    <w:qFormat/>
    <w:rsid w:val="007D7DFB"/>
    <w:rPr>
      <w:rFonts w:cs="OpenSymbol"/>
    </w:rPr>
  </w:style>
  <w:style w:type="character" w:customStyle="1" w:styleId="ListLabel142">
    <w:name w:val="ListLabel 142"/>
    <w:qFormat/>
    <w:rsid w:val="007D7DFB"/>
    <w:rPr>
      <w:rFonts w:cs="OpenSymbol"/>
    </w:rPr>
  </w:style>
  <w:style w:type="character" w:customStyle="1" w:styleId="ListLabel143">
    <w:name w:val="ListLabel 143"/>
    <w:qFormat/>
    <w:rsid w:val="007D7DFB"/>
    <w:rPr>
      <w:rFonts w:cs="OpenSymbol"/>
    </w:rPr>
  </w:style>
  <w:style w:type="character" w:customStyle="1" w:styleId="ListLabel144">
    <w:name w:val="ListLabel 144"/>
    <w:qFormat/>
    <w:rsid w:val="007D7DFB"/>
    <w:rPr>
      <w:rFonts w:cs="OpenSymbol"/>
    </w:rPr>
  </w:style>
  <w:style w:type="character" w:customStyle="1" w:styleId="ListLabel145">
    <w:name w:val="ListLabel 145"/>
    <w:qFormat/>
    <w:rsid w:val="007D7DFB"/>
    <w:rPr>
      <w:rFonts w:cs="OpenSymbol"/>
    </w:rPr>
  </w:style>
  <w:style w:type="character" w:customStyle="1" w:styleId="ListLabel146">
    <w:name w:val="ListLabel 146"/>
    <w:qFormat/>
    <w:rsid w:val="007D7DFB"/>
    <w:rPr>
      <w:rFonts w:cs="OpenSymbol"/>
    </w:rPr>
  </w:style>
  <w:style w:type="character" w:customStyle="1" w:styleId="ListLabel147">
    <w:name w:val="ListLabel 147"/>
    <w:qFormat/>
    <w:rsid w:val="007D7DFB"/>
    <w:rPr>
      <w:rFonts w:cs="OpenSymbol"/>
    </w:rPr>
  </w:style>
  <w:style w:type="character" w:customStyle="1" w:styleId="ListLabel148">
    <w:name w:val="ListLabel 148"/>
    <w:qFormat/>
    <w:rsid w:val="007D7DFB"/>
    <w:rPr>
      <w:rFonts w:cs="OpenSymbol"/>
    </w:rPr>
  </w:style>
  <w:style w:type="character" w:customStyle="1" w:styleId="ListLabel149">
    <w:name w:val="ListLabel 149"/>
    <w:qFormat/>
    <w:rsid w:val="007D7DFB"/>
    <w:rPr>
      <w:rFonts w:cs="OpenSymbol"/>
    </w:rPr>
  </w:style>
  <w:style w:type="character" w:customStyle="1" w:styleId="ListLabel150">
    <w:name w:val="ListLabel 150"/>
    <w:qFormat/>
    <w:rsid w:val="007D7DFB"/>
    <w:rPr>
      <w:rFonts w:cs="OpenSymbol"/>
    </w:rPr>
  </w:style>
  <w:style w:type="character" w:customStyle="1" w:styleId="ListLabel151">
    <w:name w:val="ListLabel 151"/>
    <w:qFormat/>
    <w:rsid w:val="007D7DFB"/>
    <w:rPr>
      <w:rFonts w:cs="OpenSymbol"/>
    </w:rPr>
  </w:style>
  <w:style w:type="character" w:customStyle="1" w:styleId="ListLabel152">
    <w:name w:val="ListLabel 152"/>
    <w:qFormat/>
    <w:rsid w:val="007D7DFB"/>
    <w:rPr>
      <w:rFonts w:cs="OpenSymbol"/>
    </w:rPr>
  </w:style>
  <w:style w:type="character" w:customStyle="1" w:styleId="ListLabel153">
    <w:name w:val="ListLabel 153"/>
    <w:qFormat/>
    <w:rsid w:val="007D7DFB"/>
    <w:rPr>
      <w:rFonts w:cs="OpenSymbol"/>
    </w:rPr>
  </w:style>
  <w:style w:type="character" w:customStyle="1" w:styleId="ListLabel154">
    <w:name w:val="ListLabel 154"/>
    <w:qFormat/>
    <w:rsid w:val="007D7DFB"/>
    <w:rPr>
      <w:rFonts w:cs="OpenSymbol"/>
    </w:rPr>
  </w:style>
  <w:style w:type="character" w:customStyle="1" w:styleId="ListLabel155">
    <w:name w:val="ListLabel 155"/>
    <w:qFormat/>
    <w:rsid w:val="007D7DFB"/>
    <w:rPr>
      <w:rFonts w:cs="OpenSymbol"/>
    </w:rPr>
  </w:style>
  <w:style w:type="character" w:customStyle="1" w:styleId="ListLabel156">
    <w:name w:val="ListLabel 156"/>
    <w:qFormat/>
    <w:rsid w:val="007D7DFB"/>
    <w:rPr>
      <w:rFonts w:cs="OpenSymbol"/>
    </w:rPr>
  </w:style>
  <w:style w:type="character" w:customStyle="1" w:styleId="ListLabel157">
    <w:name w:val="ListLabel 157"/>
    <w:qFormat/>
    <w:rsid w:val="007D7DFB"/>
    <w:rPr>
      <w:rFonts w:cs="OpenSymbol"/>
    </w:rPr>
  </w:style>
  <w:style w:type="character" w:customStyle="1" w:styleId="ListLabel158">
    <w:name w:val="ListLabel 158"/>
    <w:qFormat/>
    <w:rsid w:val="007D7DFB"/>
    <w:rPr>
      <w:rFonts w:cs="OpenSymbol"/>
    </w:rPr>
  </w:style>
  <w:style w:type="character" w:customStyle="1" w:styleId="ListLabel159">
    <w:name w:val="ListLabel 159"/>
    <w:qFormat/>
    <w:rsid w:val="007D7DFB"/>
    <w:rPr>
      <w:rFonts w:cs="OpenSymbol"/>
    </w:rPr>
  </w:style>
  <w:style w:type="character" w:customStyle="1" w:styleId="ListLabel160">
    <w:name w:val="ListLabel 160"/>
    <w:qFormat/>
    <w:rsid w:val="007D7DFB"/>
    <w:rPr>
      <w:rFonts w:cs="OpenSymbol"/>
    </w:rPr>
  </w:style>
  <w:style w:type="character" w:customStyle="1" w:styleId="ListLabel161">
    <w:name w:val="ListLabel 161"/>
    <w:qFormat/>
    <w:rsid w:val="007D7DFB"/>
    <w:rPr>
      <w:rFonts w:cs="OpenSymbol"/>
    </w:rPr>
  </w:style>
  <w:style w:type="character" w:customStyle="1" w:styleId="ListLabel162">
    <w:name w:val="ListLabel 162"/>
    <w:qFormat/>
    <w:rsid w:val="007D7DFB"/>
    <w:rPr>
      <w:rFonts w:cs="OpenSymbol"/>
    </w:rPr>
  </w:style>
  <w:style w:type="character" w:customStyle="1" w:styleId="ListLabel163">
    <w:name w:val="ListLabel 163"/>
    <w:qFormat/>
    <w:rsid w:val="007D7DFB"/>
    <w:rPr>
      <w:rFonts w:cs="OpenSymbol"/>
    </w:rPr>
  </w:style>
  <w:style w:type="character" w:customStyle="1" w:styleId="ListLabel164">
    <w:name w:val="ListLabel 164"/>
    <w:qFormat/>
    <w:rsid w:val="007D7DFB"/>
    <w:rPr>
      <w:rFonts w:cs="OpenSymbol"/>
    </w:rPr>
  </w:style>
  <w:style w:type="character" w:customStyle="1" w:styleId="ListLabel165">
    <w:name w:val="ListLabel 165"/>
    <w:qFormat/>
    <w:rsid w:val="007D7DFB"/>
    <w:rPr>
      <w:rFonts w:cs="OpenSymbol"/>
    </w:rPr>
  </w:style>
  <w:style w:type="character" w:customStyle="1" w:styleId="ListLabel166">
    <w:name w:val="ListLabel 166"/>
    <w:qFormat/>
    <w:rsid w:val="007D7DFB"/>
    <w:rPr>
      <w:rFonts w:cs="OpenSymbol"/>
    </w:rPr>
  </w:style>
  <w:style w:type="character" w:customStyle="1" w:styleId="ListLabel167">
    <w:name w:val="ListLabel 167"/>
    <w:qFormat/>
    <w:rsid w:val="007D7DFB"/>
    <w:rPr>
      <w:rFonts w:ascii="comic sans ms;sans-serif" w:hAnsi="comic sans ms;sans-serif"/>
      <w:sz w:val="36"/>
    </w:rPr>
  </w:style>
  <w:style w:type="character" w:customStyle="1" w:styleId="ListLabel168">
    <w:name w:val="ListLabel 168"/>
    <w:qFormat/>
    <w:rsid w:val="007D7DFB"/>
    <w:rPr>
      <w:rFonts w:ascii="comic sans ms;sans-serif" w:hAnsi="comic sans ms;sans-serif"/>
      <w:color w:val="339966"/>
      <w:sz w:val="36"/>
    </w:rPr>
  </w:style>
  <w:style w:type="paragraph" w:styleId="Nagwek">
    <w:name w:val="header"/>
    <w:basedOn w:val="Normalny"/>
    <w:next w:val="Tekstpodstawowy"/>
    <w:qFormat/>
    <w:rsid w:val="007D7D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D7DFB"/>
    <w:pPr>
      <w:spacing w:after="140" w:line="276" w:lineRule="auto"/>
    </w:pPr>
  </w:style>
  <w:style w:type="paragraph" w:styleId="Lista">
    <w:name w:val="List"/>
    <w:basedOn w:val="Tekstpodstawowy"/>
    <w:rsid w:val="007D7DFB"/>
  </w:style>
  <w:style w:type="paragraph" w:customStyle="1" w:styleId="Legenda1">
    <w:name w:val="Legenda1"/>
    <w:basedOn w:val="Normalny"/>
    <w:qFormat/>
    <w:rsid w:val="007D7DF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D7DFB"/>
    <w:pPr>
      <w:suppressLineNumbers/>
    </w:pPr>
  </w:style>
  <w:style w:type="paragraph" w:customStyle="1" w:styleId="Zawartotabeli">
    <w:name w:val="Zawartość tabeli"/>
    <w:basedOn w:val="Normalny"/>
    <w:qFormat/>
    <w:rsid w:val="007D7DFB"/>
    <w:pPr>
      <w:suppressLineNumbers/>
    </w:pPr>
  </w:style>
  <w:style w:type="paragraph" w:customStyle="1" w:styleId="Nagwektabeli">
    <w:name w:val="Nagłówek tabeli"/>
    <w:basedOn w:val="Zawartotabeli"/>
    <w:qFormat/>
    <w:rsid w:val="007D7DFB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rsid w:val="007D7DF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60754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zice.fdds.pl/wiedza/kampania-domowe-zasady-ekranow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dds.pl/baza_wiedzy/bezpieczenstwo-dziecka-sie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eciaki.pl/dla-rodzicow-i-nauczycieli/przydatne-linki" TargetMode="External"/><Relationship Id="rId5" Type="http://schemas.openxmlformats.org/officeDocument/2006/relationships/hyperlink" Target="http://www.przedszkole12.piotrkow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1886</Words>
  <Characters>11318</Characters>
  <Application>Microsoft Office Word</Application>
  <DocSecurity>0</DocSecurity>
  <Lines>94</Lines>
  <Paragraphs>26</Paragraphs>
  <ScaleCrop>false</ScaleCrop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Karolina Sporysiak</cp:lastModifiedBy>
  <cp:revision>12</cp:revision>
  <cp:lastPrinted>2020-08-24T12:01:00Z</cp:lastPrinted>
  <dcterms:created xsi:type="dcterms:W3CDTF">2020-08-17T12:30:00Z</dcterms:created>
  <dcterms:modified xsi:type="dcterms:W3CDTF">2022-03-19T08:35:00Z</dcterms:modified>
  <dc:language>pl-PL</dc:language>
</cp:coreProperties>
</file>